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F4F9" w14:textId="77777777" w:rsidR="002A6B90" w:rsidRPr="005516B1" w:rsidRDefault="005516B1" w:rsidP="002A6B90">
      <w:pPr>
        <w:ind w:left="-142"/>
        <w:rPr>
          <w:lang w:val="fr-FR"/>
        </w:rPr>
      </w:pPr>
      <w:r w:rsidRPr="005516B1">
        <w:rPr>
          <w:b/>
          <w:lang w:val="fr-FR"/>
        </w:rPr>
        <w:t xml:space="preserve">Inscription examen professionnel </w:t>
      </w:r>
    </w:p>
    <w:p w14:paraId="2A60EAC5" w14:textId="77777777" w:rsidR="002A6B90" w:rsidRPr="005516B1" w:rsidRDefault="005516B1" w:rsidP="002A6B90">
      <w:pPr>
        <w:tabs>
          <w:tab w:val="left" w:pos="7907"/>
        </w:tabs>
        <w:ind w:left="-142"/>
        <w:rPr>
          <w:b/>
          <w:lang w:val="fr-FR"/>
        </w:rPr>
      </w:pPr>
      <w:r w:rsidRPr="005516B1">
        <w:rPr>
          <w:b/>
          <w:lang w:val="fr-FR"/>
        </w:rPr>
        <w:t xml:space="preserve">Formateur/formatrice avec </w:t>
      </w:r>
      <w:r w:rsidR="000526CD">
        <w:rPr>
          <w:b/>
          <w:lang w:val="fr-FR"/>
        </w:rPr>
        <w:t>B</w:t>
      </w:r>
      <w:r w:rsidRPr="005516B1">
        <w:rPr>
          <w:b/>
          <w:lang w:val="fr-FR"/>
        </w:rPr>
        <w:t>revet fédéral</w:t>
      </w:r>
      <w:r w:rsidR="002A6B90" w:rsidRPr="005516B1">
        <w:rPr>
          <w:b/>
          <w:lang w:val="fr-FR"/>
        </w:rPr>
        <w:tab/>
      </w:r>
    </w:p>
    <w:p w14:paraId="631B5A36" w14:textId="77777777" w:rsidR="00B37A92" w:rsidRPr="005516B1" w:rsidRDefault="00B37A92" w:rsidP="00B37A92">
      <w:pPr>
        <w:rPr>
          <w:rFonts w:ascii="Arial Narrow" w:hAnsi="Arial Narrow"/>
          <w:b/>
          <w:sz w:val="32"/>
          <w:lang w:val="fr-FR"/>
        </w:rPr>
      </w:pPr>
    </w:p>
    <w:p w14:paraId="2B60B0DF" w14:textId="05FE8CEA" w:rsidR="002A6B90" w:rsidRPr="00FB1D0C" w:rsidRDefault="005516B1" w:rsidP="002A6B90">
      <w:pPr>
        <w:spacing w:before="120"/>
        <w:ind w:left="-142"/>
        <w:rPr>
          <w:rFonts w:ascii="Arial Narrow" w:hAnsi="Arial Narrow"/>
          <w:b/>
          <w:color w:val="C00000"/>
          <w:sz w:val="32"/>
          <w:lang w:val="fr-FR"/>
        </w:rPr>
      </w:pPr>
      <w:r>
        <w:rPr>
          <w:rFonts w:ascii="Arial Narrow" w:hAnsi="Arial Narrow"/>
          <w:b/>
          <w:sz w:val="32"/>
          <w:lang w:val="fr-FR"/>
        </w:rPr>
        <w:t>Formulaire de demande</w:t>
      </w:r>
      <w:r w:rsidR="002A6B90" w:rsidRPr="005516B1">
        <w:rPr>
          <w:rFonts w:ascii="Arial Narrow" w:hAnsi="Arial Narrow"/>
          <w:b/>
          <w:sz w:val="32"/>
          <w:lang w:val="fr-FR"/>
        </w:rPr>
        <w:t xml:space="preserve"> </w:t>
      </w:r>
      <w:r w:rsidR="00FB1D0C" w:rsidRPr="00FB1D0C">
        <w:rPr>
          <w:rFonts w:ascii="Arial Narrow" w:hAnsi="Arial Narrow"/>
          <w:b/>
          <w:color w:val="C00000"/>
          <w:sz w:val="32"/>
          <w:lang w:val="fr-FR"/>
        </w:rPr>
        <w:t>« </w:t>
      </w:r>
      <w:r w:rsidRPr="00FB1D0C">
        <w:rPr>
          <w:rFonts w:ascii="Arial Narrow" w:hAnsi="Arial Narrow"/>
          <w:b/>
          <w:color w:val="C00000"/>
          <w:sz w:val="32"/>
          <w:lang w:val="fr-FR"/>
        </w:rPr>
        <w:t>Dossier d’admission</w:t>
      </w:r>
      <w:r w:rsidR="00FB1D0C" w:rsidRPr="00FB1D0C">
        <w:rPr>
          <w:rFonts w:ascii="Arial Narrow" w:hAnsi="Arial Narrow"/>
          <w:b/>
          <w:color w:val="C00000"/>
          <w:sz w:val="32"/>
          <w:lang w:val="fr-FR"/>
        </w:rPr>
        <w:t> »</w:t>
      </w:r>
    </w:p>
    <w:p w14:paraId="376E1A07" w14:textId="77777777" w:rsidR="002A6B90" w:rsidRPr="005516B1" w:rsidRDefault="002A6B90" w:rsidP="00B37A92">
      <w:pPr>
        <w:ind w:left="-142"/>
        <w:rPr>
          <w:rFonts w:ascii="Arial Narrow" w:hAnsi="Arial Narrow"/>
          <w:b/>
          <w:sz w:val="32"/>
          <w:lang w:val="fr-FR"/>
        </w:rPr>
      </w:pPr>
    </w:p>
    <w:tbl>
      <w:tblPr>
        <w:tblW w:w="10210" w:type="dxa"/>
        <w:tblInd w:w="-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0" w:type="dxa"/>
          <w:left w:w="0" w:type="dxa"/>
          <w:bottom w:w="40" w:type="dxa"/>
          <w:right w:w="0" w:type="dxa"/>
        </w:tblCellMar>
        <w:tblLook w:val="0000" w:firstRow="0" w:lastRow="0" w:firstColumn="0" w:lastColumn="0" w:noHBand="0" w:noVBand="0"/>
      </w:tblPr>
      <w:tblGrid>
        <w:gridCol w:w="1702"/>
        <w:gridCol w:w="4252"/>
        <w:gridCol w:w="4256"/>
      </w:tblGrid>
      <w:tr w:rsidR="002A6B90" w:rsidRPr="005516B1" w14:paraId="328EE92E" w14:textId="77777777">
        <w:tc>
          <w:tcPr>
            <w:tcW w:w="10210" w:type="dxa"/>
            <w:gridSpan w:val="3"/>
            <w:shd w:val="clear" w:color="auto" w:fill="E6E6E6"/>
          </w:tcPr>
          <w:p w14:paraId="15E94F2B" w14:textId="77777777" w:rsidR="002A6B90" w:rsidRPr="005516B1" w:rsidRDefault="005516B1" w:rsidP="002A6B90">
            <w:pPr>
              <w:pStyle w:val="CVNormal"/>
              <w:rPr>
                <w:b/>
                <w:sz w:val="28"/>
                <w:lang w:val="fr-FR"/>
              </w:rPr>
            </w:pPr>
            <w:r>
              <w:rPr>
                <w:b/>
                <w:sz w:val="28"/>
                <w:lang w:val="fr-FR"/>
              </w:rPr>
              <w:t>Données personnelles</w:t>
            </w:r>
          </w:p>
        </w:tc>
      </w:tr>
      <w:tr w:rsidR="002A6B90" w:rsidRPr="005516B1" w14:paraId="245D6A52" w14:textId="77777777">
        <w:trPr>
          <w:trHeight w:val="355"/>
        </w:trPr>
        <w:tc>
          <w:tcPr>
            <w:tcW w:w="1702" w:type="dxa"/>
            <w:vAlign w:val="center"/>
          </w:tcPr>
          <w:p w14:paraId="2F946B45" w14:textId="77777777" w:rsidR="002A6B90" w:rsidRPr="005516B1" w:rsidRDefault="005516B1" w:rsidP="005516B1">
            <w:pPr>
              <w:pStyle w:val="CVHeading2-FirstLine"/>
              <w:spacing w:before="0"/>
              <w:jc w:val="left"/>
              <w:rPr>
                <w:sz w:val="20"/>
                <w:lang w:val="fr-FR"/>
              </w:rPr>
            </w:pPr>
            <w:r>
              <w:rPr>
                <w:sz w:val="20"/>
                <w:lang w:val="fr-FR"/>
              </w:rPr>
              <w:t>Nom</w:t>
            </w:r>
            <w:r w:rsidR="002A6B90" w:rsidRPr="005516B1">
              <w:rPr>
                <w:sz w:val="20"/>
                <w:lang w:val="fr-FR"/>
              </w:rPr>
              <w:t xml:space="preserve"> / </w:t>
            </w:r>
            <w:r>
              <w:rPr>
                <w:sz w:val="20"/>
                <w:lang w:val="fr-FR"/>
              </w:rPr>
              <w:t>prénom</w:t>
            </w:r>
            <w:r w:rsidR="002A6B90" w:rsidRPr="005516B1">
              <w:rPr>
                <w:sz w:val="20"/>
                <w:lang w:val="fr-FR"/>
              </w:rPr>
              <w:t xml:space="preserve"> </w:t>
            </w:r>
            <w:r w:rsidR="002A6B90" w:rsidRPr="005516B1">
              <w:rPr>
                <w:b/>
                <w:color w:val="D50202"/>
                <w:sz w:val="20"/>
                <w:lang w:val="fr-FR"/>
              </w:rPr>
              <w:t>*</w:t>
            </w:r>
          </w:p>
        </w:tc>
        <w:tc>
          <w:tcPr>
            <w:tcW w:w="8508" w:type="dxa"/>
            <w:gridSpan w:val="2"/>
            <w:vAlign w:val="center"/>
          </w:tcPr>
          <w:p w14:paraId="6BE3FC92" w14:textId="77777777" w:rsidR="002A6B90" w:rsidRPr="00FB1D0C" w:rsidRDefault="002A6B90" w:rsidP="002A6B90">
            <w:pPr>
              <w:pStyle w:val="CVNormal"/>
              <w:rPr>
                <w:b/>
                <w:color w:val="000000" w:themeColor="text1"/>
                <w:sz w:val="22"/>
                <w:lang w:val="fr-FR"/>
              </w:rPr>
            </w:pPr>
            <w:r w:rsidRPr="00FB1D0C">
              <w:rPr>
                <w:b/>
                <w:i/>
                <w:color w:val="000000" w:themeColor="text1"/>
                <w:lang w:val="fr-FR"/>
              </w:rPr>
              <w:fldChar w:fldCharType="begin">
                <w:ffData>
                  <w:name w:val="Text15"/>
                  <w:enabled/>
                  <w:calcOnExit w:val="0"/>
                  <w:textInput/>
                </w:ffData>
              </w:fldChar>
            </w:r>
            <w:bookmarkStart w:id="0" w:name="Text15"/>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color w:val="000000" w:themeColor="text1"/>
                <w:lang w:val="fr-FR"/>
              </w:rPr>
              <w:t> </w:t>
            </w:r>
            <w:r w:rsidRPr="00FB1D0C">
              <w:rPr>
                <w:b/>
                <w:i/>
                <w:color w:val="000000" w:themeColor="text1"/>
                <w:lang w:val="fr-FR"/>
              </w:rPr>
              <w:t> </w:t>
            </w:r>
            <w:r w:rsidRPr="00FB1D0C">
              <w:rPr>
                <w:b/>
                <w:i/>
                <w:color w:val="000000" w:themeColor="text1"/>
                <w:lang w:val="fr-FR"/>
              </w:rPr>
              <w:t> </w:t>
            </w:r>
            <w:r w:rsidRPr="00FB1D0C">
              <w:rPr>
                <w:b/>
                <w:i/>
                <w:color w:val="000000" w:themeColor="text1"/>
                <w:lang w:val="fr-FR"/>
              </w:rPr>
              <w:t> </w:t>
            </w:r>
            <w:r w:rsidRPr="00FB1D0C">
              <w:rPr>
                <w:b/>
                <w:i/>
                <w:color w:val="000000" w:themeColor="text1"/>
                <w:lang w:val="fr-FR"/>
              </w:rPr>
              <w:t> </w:t>
            </w:r>
            <w:r w:rsidRPr="00FB1D0C">
              <w:rPr>
                <w:b/>
                <w:i/>
                <w:color w:val="000000" w:themeColor="text1"/>
                <w:lang w:val="fr-FR"/>
              </w:rPr>
              <w:fldChar w:fldCharType="end"/>
            </w:r>
            <w:bookmarkEnd w:id="0"/>
          </w:p>
        </w:tc>
      </w:tr>
      <w:tr w:rsidR="002A6B90" w:rsidRPr="005516B1" w14:paraId="7AD295E6" w14:textId="77777777">
        <w:tc>
          <w:tcPr>
            <w:tcW w:w="1702" w:type="dxa"/>
          </w:tcPr>
          <w:p w14:paraId="2EC49A3E" w14:textId="77777777" w:rsidR="002A6B90" w:rsidRPr="005516B1" w:rsidRDefault="005516B1" w:rsidP="002A6B90">
            <w:pPr>
              <w:pStyle w:val="CVHeading3"/>
              <w:jc w:val="left"/>
              <w:rPr>
                <w:lang w:val="fr-FR"/>
              </w:rPr>
            </w:pPr>
            <w:r>
              <w:rPr>
                <w:lang w:val="fr-FR"/>
              </w:rPr>
              <w:t>Date de naissance</w:t>
            </w:r>
            <w:r w:rsidR="002A6B90" w:rsidRPr="005516B1">
              <w:rPr>
                <w:lang w:val="fr-FR"/>
              </w:rPr>
              <w:t xml:space="preserve"> </w:t>
            </w:r>
            <w:r w:rsidR="002A6B90" w:rsidRPr="005516B1">
              <w:rPr>
                <w:b/>
                <w:color w:val="D50202"/>
                <w:lang w:val="fr-FR"/>
              </w:rPr>
              <w:t>*</w:t>
            </w:r>
          </w:p>
        </w:tc>
        <w:tc>
          <w:tcPr>
            <w:tcW w:w="8508" w:type="dxa"/>
            <w:gridSpan w:val="2"/>
          </w:tcPr>
          <w:p w14:paraId="475DF6D1"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tc>
      </w:tr>
      <w:tr w:rsidR="002A6B90" w:rsidRPr="005516B1" w14:paraId="0AC1CD5B" w14:textId="77777777">
        <w:tc>
          <w:tcPr>
            <w:tcW w:w="1702" w:type="dxa"/>
          </w:tcPr>
          <w:p w14:paraId="7BCDA0EC" w14:textId="77777777" w:rsidR="002A6B90" w:rsidRPr="005516B1" w:rsidRDefault="005516B1" w:rsidP="002A6B90">
            <w:pPr>
              <w:pStyle w:val="CVHeading3"/>
              <w:jc w:val="left"/>
              <w:rPr>
                <w:lang w:val="fr-FR"/>
              </w:rPr>
            </w:pPr>
            <w:r>
              <w:rPr>
                <w:lang w:val="fr-FR"/>
              </w:rPr>
              <w:t>N° AVS</w:t>
            </w:r>
            <w:r w:rsidR="002A6B90" w:rsidRPr="005516B1">
              <w:rPr>
                <w:lang w:val="fr-FR"/>
              </w:rPr>
              <w:t xml:space="preserve"> </w:t>
            </w:r>
            <w:r w:rsidR="002A6B90" w:rsidRPr="005516B1">
              <w:rPr>
                <w:b/>
                <w:color w:val="D50202"/>
                <w:lang w:val="fr-FR"/>
              </w:rPr>
              <w:t>*</w:t>
            </w:r>
          </w:p>
        </w:tc>
        <w:tc>
          <w:tcPr>
            <w:tcW w:w="8508" w:type="dxa"/>
            <w:gridSpan w:val="2"/>
          </w:tcPr>
          <w:p w14:paraId="1AA36E0E"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r w:rsidR="00B37A92" w:rsidRPr="00FB1D0C">
              <w:rPr>
                <w:b/>
                <w:i/>
                <w:color w:val="000000" w:themeColor="text1"/>
                <w:lang w:val="fr-FR"/>
              </w:rPr>
              <w:t>756.</w:t>
            </w:r>
          </w:p>
        </w:tc>
      </w:tr>
      <w:tr w:rsidR="002A6B90" w:rsidRPr="005516B1" w14:paraId="32453B66" w14:textId="77777777">
        <w:tc>
          <w:tcPr>
            <w:tcW w:w="1702" w:type="dxa"/>
          </w:tcPr>
          <w:p w14:paraId="47EFCD5C" w14:textId="77777777" w:rsidR="002A6B90" w:rsidRPr="005516B1" w:rsidRDefault="005516B1" w:rsidP="005516B1">
            <w:pPr>
              <w:pStyle w:val="CVHeading3"/>
              <w:jc w:val="left"/>
              <w:rPr>
                <w:lang w:val="fr-FR"/>
              </w:rPr>
            </w:pPr>
            <w:r>
              <w:rPr>
                <w:lang w:val="fr-FR"/>
              </w:rPr>
              <w:t>Lieu d’origine/ c</w:t>
            </w:r>
            <w:r w:rsidR="002A6B90" w:rsidRPr="005516B1">
              <w:rPr>
                <w:lang w:val="fr-FR"/>
              </w:rPr>
              <w:t>anton/</w:t>
            </w:r>
            <w:r>
              <w:rPr>
                <w:lang w:val="fr-FR"/>
              </w:rPr>
              <w:t>nationalité</w:t>
            </w:r>
            <w:r w:rsidR="002A6B90" w:rsidRPr="005516B1">
              <w:rPr>
                <w:lang w:val="fr-FR"/>
              </w:rPr>
              <w:t xml:space="preserve"> </w:t>
            </w:r>
            <w:r w:rsidR="002A6B90" w:rsidRPr="005516B1">
              <w:rPr>
                <w:color w:val="D50202"/>
                <w:lang w:val="fr-FR"/>
              </w:rPr>
              <w:t>*</w:t>
            </w:r>
          </w:p>
        </w:tc>
        <w:tc>
          <w:tcPr>
            <w:tcW w:w="8508" w:type="dxa"/>
            <w:gridSpan w:val="2"/>
          </w:tcPr>
          <w:p w14:paraId="55A63031"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p w14:paraId="6393A59C"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tc>
      </w:tr>
      <w:tr w:rsidR="002A6B90" w:rsidRPr="005516B1" w14:paraId="7E12D972" w14:textId="77777777">
        <w:tc>
          <w:tcPr>
            <w:tcW w:w="1702" w:type="dxa"/>
          </w:tcPr>
          <w:p w14:paraId="250476D9" w14:textId="77777777" w:rsidR="002A6B90" w:rsidRPr="005516B1" w:rsidRDefault="002A6B90" w:rsidP="005516B1">
            <w:pPr>
              <w:pStyle w:val="CVHeading3"/>
              <w:jc w:val="left"/>
              <w:rPr>
                <w:lang w:val="fr-FR"/>
              </w:rPr>
            </w:pPr>
            <w:r w:rsidRPr="005516B1">
              <w:rPr>
                <w:lang w:val="fr-FR"/>
              </w:rPr>
              <w:t>Adresse (</w:t>
            </w:r>
            <w:r w:rsidR="005516B1">
              <w:rPr>
                <w:lang w:val="fr-FR"/>
              </w:rPr>
              <w:t>Route</w:t>
            </w:r>
            <w:r w:rsidRPr="005516B1">
              <w:rPr>
                <w:lang w:val="fr-FR"/>
              </w:rPr>
              <w:t>/</w:t>
            </w:r>
            <w:r w:rsidR="005516B1">
              <w:rPr>
                <w:lang w:val="fr-FR"/>
              </w:rPr>
              <w:t>NPA</w:t>
            </w:r>
            <w:r w:rsidRPr="005516B1">
              <w:rPr>
                <w:lang w:val="fr-FR"/>
              </w:rPr>
              <w:t>/</w:t>
            </w:r>
            <w:r w:rsidR="005516B1">
              <w:rPr>
                <w:lang w:val="fr-FR"/>
              </w:rPr>
              <w:t>Lieu</w:t>
            </w:r>
            <w:r w:rsidRPr="005516B1">
              <w:rPr>
                <w:lang w:val="fr-FR"/>
              </w:rPr>
              <w:t>/</w:t>
            </w:r>
            <w:r w:rsidRPr="005516B1">
              <w:rPr>
                <w:lang w:val="fr-FR"/>
              </w:rPr>
              <w:br/>
            </w:r>
            <w:r w:rsidR="005516B1">
              <w:rPr>
                <w:lang w:val="fr-FR"/>
              </w:rPr>
              <w:t>c</w:t>
            </w:r>
            <w:r w:rsidRPr="005516B1">
              <w:rPr>
                <w:lang w:val="fr-FR"/>
              </w:rPr>
              <w:t>anton)</w:t>
            </w:r>
            <w:r w:rsidRPr="005516B1">
              <w:rPr>
                <w:color w:val="D50202"/>
                <w:lang w:val="fr-FR"/>
              </w:rPr>
              <w:t xml:space="preserve"> </w:t>
            </w:r>
            <w:r w:rsidRPr="005516B1">
              <w:rPr>
                <w:b/>
                <w:color w:val="D50202"/>
                <w:lang w:val="fr-FR"/>
              </w:rPr>
              <w:t>*</w:t>
            </w:r>
          </w:p>
        </w:tc>
        <w:tc>
          <w:tcPr>
            <w:tcW w:w="8508" w:type="dxa"/>
            <w:gridSpan w:val="2"/>
          </w:tcPr>
          <w:p w14:paraId="37501E8D"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p w14:paraId="17B0D826"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p w14:paraId="7660E3DF"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tc>
      </w:tr>
      <w:tr w:rsidR="002A6B90" w:rsidRPr="005516B1" w14:paraId="252B30E3" w14:textId="77777777">
        <w:tc>
          <w:tcPr>
            <w:tcW w:w="1702" w:type="dxa"/>
          </w:tcPr>
          <w:p w14:paraId="342CD8EF" w14:textId="2D5B0E26" w:rsidR="002A6B90" w:rsidRPr="005516B1" w:rsidRDefault="005516B1" w:rsidP="002A6B90">
            <w:pPr>
              <w:pStyle w:val="CVHeading3"/>
              <w:jc w:val="left"/>
              <w:rPr>
                <w:lang w:val="fr-FR"/>
              </w:rPr>
            </w:pPr>
            <w:r>
              <w:rPr>
                <w:lang w:val="fr-FR"/>
              </w:rPr>
              <w:t xml:space="preserve">Adresse pour la facturation </w:t>
            </w:r>
            <w:r w:rsidR="00FB1D0C">
              <w:rPr>
                <w:lang w:val="fr-FR"/>
              </w:rPr>
              <w:t>si différente</w:t>
            </w:r>
          </w:p>
        </w:tc>
        <w:tc>
          <w:tcPr>
            <w:tcW w:w="8508" w:type="dxa"/>
            <w:gridSpan w:val="2"/>
          </w:tcPr>
          <w:p w14:paraId="378B1FAB"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p w14:paraId="6F4AAA9A" w14:textId="77777777" w:rsidR="002A6B90" w:rsidRPr="00FB1D0C" w:rsidRDefault="002A6B90" w:rsidP="002A6B90">
            <w:pPr>
              <w:pStyle w:val="CVNormal"/>
              <w:rPr>
                <w:b/>
                <w:i/>
                <w:color w:val="000000" w:themeColor="text1"/>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p w14:paraId="1E7FBABA" w14:textId="77777777" w:rsidR="002A6B90" w:rsidRPr="00FB1D0C" w:rsidRDefault="002A6B90" w:rsidP="002A6B90">
            <w:pPr>
              <w:pStyle w:val="CVNormal"/>
              <w:rPr>
                <w:color w:val="000000" w:themeColor="text1"/>
                <w:sz w:val="22"/>
                <w:lang w:val="fr-FR"/>
              </w:rPr>
            </w:pPr>
            <w:r w:rsidRPr="00FB1D0C">
              <w:rPr>
                <w:b/>
                <w:i/>
                <w:color w:val="000000" w:themeColor="text1"/>
                <w:lang w:val="fr-FR"/>
              </w:rPr>
              <w:fldChar w:fldCharType="begin">
                <w:ffData>
                  <w:name w:val="Text9"/>
                  <w:enabled/>
                  <w:calcOnExit w:val="0"/>
                  <w:textInput/>
                </w:ffData>
              </w:fldChar>
            </w:r>
            <w:r w:rsidRPr="00FB1D0C">
              <w:rPr>
                <w:b/>
                <w:i/>
                <w:color w:val="000000" w:themeColor="text1"/>
                <w:lang w:val="fr-FR"/>
              </w:rPr>
              <w:instrText xml:space="preserve"> </w:instrText>
            </w:r>
            <w:r w:rsidR="006C2EF8" w:rsidRPr="00FB1D0C">
              <w:rPr>
                <w:b/>
                <w:i/>
                <w:color w:val="000000" w:themeColor="text1"/>
                <w:lang w:val="fr-FR"/>
              </w:rPr>
              <w:instrText>FORMTEXT</w:instrText>
            </w:r>
            <w:r w:rsidRPr="00FB1D0C">
              <w:rPr>
                <w:b/>
                <w:i/>
                <w:color w:val="000000" w:themeColor="text1"/>
                <w:lang w:val="fr-FR"/>
              </w:rPr>
              <w:instrText xml:space="preserve"> </w:instrText>
            </w:r>
            <w:r w:rsidRPr="00FB1D0C">
              <w:rPr>
                <w:b/>
                <w:i/>
                <w:color w:val="000000" w:themeColor="text1"/>
                <w:lang w:val="fr-FR"/>
              </w:rPr>
            </w:r>
            <w:r w:rsidRPr="00FB1D0C">
              <w:rPr>
                <w:b/>
                <w:i/>
                <w:color w:val="000000" w:themeColor="text1"/>
                <w:lang w:val="fr-FR"/>
              </w:rPr>
              <w:fldChar w:fldCharType="separate"/>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noProof/>
                <w:color w:val="000000" w:themeColor="text1"/>
                <w:lang w:val="fr-FR"/>
              </w:rPr>
              <w:t> </w:t>
            </w:r>
            <w:r w:rsidRPr="00FB1D0C">
              <w:rPr>
                <w:b/>
                <w:i/>
                <w:color w:val="000000" w:themeColor="text1"/>
                <w:lang w:val="fr-FR"/>
              </w:rPr>
              <w:fldChar w:fldCharType="end"/>
            </w:r>
          </w:p>
        </w:tc>
      </w:tr>
      <w:tr w:rsidR="002A6B90" w:rsidRPr="005516B1" w14:paraId="333A4DCC" w14:textId="77777777">
        <w:tc>
          <w:tcPr>
            <w:tcW w:w="1702" w:type="dxa"/>
          </w:tcPr>
          <w:p w14:paraId="04FF3A9A" w14:textId="77777777" w:rsidR="002A6B90" w:rsidRPr="005516B1" w:rsidRDefault="005516B1" w:rsidP="002A6B90">
            <w:pPr>
              <w:pStyle w:val="CVHeading3"/>
              <w:jc w:val="left"/>
              <w:rPr>
                <w:lang w:val="fr-FR"/>
              </w:rPr>
            </w:pPr>
            <w:r>
              <w:rPr>
                <w:lang w:val="fr-FR"/>
              </w:rPr>
              <w:t>Téléphone</w:t>
            </w:r>
            <w:r w:rsidR="002A6B90" w:rsidRPr="005516B1">
              <w:rPr>
                <w:lang w:val="fr-FR"/>
              </w:rPr>
              <w:t xml:space="preserve"> </w:t>
            </w:r>
            <w:r w:rsidR="002A6B90" w:rsidRPr="005516B1">
              <w:rPr>
                <w:color w:val="D50202"/>
                <w:lang w:val="fr-FR"/>
              </w:rPr>
              <w:t>*</w:t>
            </w:r>
          </w:p>
        </w:tc>
        <w:tc>
          <w:tcPr>
            <w:tcW w:w="4252" w:type="dxa"/>
          </w:tcPr>
          <w:p w14:paraId="4E77DA05" w14:textId="6CBE2916" w:rsidR="002A6B90" w:rsidRPr="00FB1D0C" w:rsidRDefault="005516B1" w:rsidP="002A6B90">
            <w:pPr>
              <w:pStyle w:val="CVNormal"/>
              <w:rPr>
                <w:color w:val="000000" w:themeColor="text1"/>
                <w:sz w:val="22"/>
                <w:lang w:val="fr-FR"/>
              </w:rPr>
            </w:pPr>
            <w:r w:rsidRPr="00FB1D0C">
              <w:rPr>
                <w:color w:val="000000" w:themeColor="text1"/>
                <w:lang w:val="fr-FR"/>
              </w:rPr>
              <w:t>Bureau :</w:t>
            </w:r>
            <w:r w:rsidR="002A6B90" w:rsidRPr="00FB1D0C">
              <w:rPr>
                <w:color w:val="000000" w:themeColor="text1"/>
                <w:lang w:val="fr-FR"/>
              </w:rPr>
              <w:t xml:space="preserve"> </w:t>
            </w:r>
            <w:r w:rsidR="002A6B90" w:rsidRPr="00FB1D0C">
              <w:rPr>
                <w:b/>
                <w:i/>
                <w:color w:val="000000" w:themeColor="text1"/>
                <w:lang w:val="fr-FR"/>
              </w:rPr>
              <w:fldChar w:fldCharType="begin">
                <w:ffData>
                  <w:name w:val="Text9"/>
                  <w:enabled/>
                  <w:calcOnExit w:val="0"/>
                  <w:textInput/>
                </w:ffData>
              </w:fldChar>
            </w:r>
            <w:r w:rsidR="002A6B90" w:rsidRPr="00FB1D0C">
              <w:rPr>
                <w:b/>
                <w:i/>
                <w:color w:val="000000" w:themeColor="text1"/>
                <w:lang w:val="fr-FR"/>
              </w:rPr>
              <w:instrText xml:space="preserve"> </w:instrText>
            </w:r>
            <w:r w:rsidR="006C2EF8" w:rsidRPr="00FB1D0C">
              <w:rPr>
                <w:b/>
                <w:i/>
                <w:color w:val="000000" w:themeColor="text1"/>
                <w:lang w:val="fr-FR"/>
              </w:rPr>
              <w:instrText>FORMTEXT</w:instrText>
            </w:r>
            <w:r w:rsidR="002A6B90" w:rsidRPr="00FB1D0C">
              <w:rPr>
                <w:b/>
                <w:i/>
                <w:color w:val="000000" w:themeColor="text1"/>
                <w:lang w:val="fr-FR"/>
              </w:rPr>
              <w:instrText xml:space="preserve"> </w:instrText>
            </w:r>
            <w:r w:rsidR="002A6B90" w:rsidRPr="00FB1D0C">
              <w:rPr>
                <w:b/>
                <w:i/>
                <w:color w:val="000000" w:themeColor="text1"/>
                <w:lang w:val="fr-FR"/>
              </w:rPr>
            </w:r>
            <w:r w:rsidR="002A6B90" w:rsidRPr="00FB1D0C">
              <w:rPr>
                <w:b/>
                <w:i/>
                <w:color w:val="000000" w:themeColor="text1"/>
                <w:lang w:val="fr-FR"/>
              </w:rPr>
              <w:fldChar w:fldCharType="separate"/>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color w:val="000000" w:themeColor="text1"/>
                <w:lang w:val="fr-FR"/>
              </w:rPr>
              <w:fldChar w:fldCharType="end"/>
            </w:r>
          </w:p>
        </w:tc>
        <w:tc>
          <w:tcPr>
            <w:tcW w:w="4256" w:type="dxa"/>
          </w:tcPr>
          <w:p w14:paraId="66F3D4DF" w14:textId="48854A43" w:rsidR="002A6B90" w:rsidRPr="00FB1D0C" w:rsidRDefault="005516B1" w:rsidP="002A6B90">
            <w:pPr>
              <w:pStyle w:val="CVNormal"/>
              <w:rPr>
                <w:sz w:val="22"/>
                <w:lang w:val="fr-FR"/>
              </w:rPr>
            </w:pPr>
            <w:r w:rsidRPr="00FB1D0C">
              <w:rPr>
                <w:lang w:val="fr-FR"/>
              </w:rPr>
              <w:t>Privé :</w:t>
            </w:r>
            <w:r w:rsidR="002A6B90" w:rsidRPr="00FB1D0C">
              <w:rPr>
                <w:lang w:val="fr-FR"/>
              </w:rPr>
              <w:t xml:space="preserve"> </w:t>
            </w:r>
            <w:r w:rsidR="002A6B90" w:rsidRPr="00FB1D0C">
              <w:rPr>
                <w:color w:val="C00000"/>
                <w:lang w:val="fr-FR"/>
              </w:rPr>
              <w:t>*</w:t>
            </w:r>
            <w:r w:rsidR="002A6B90" w:rsidRPr="00FB1D0C">
              <w:rPr>
                <w:color w:val="0000FF"/>
                <w:lang w:val="fr-FR"/>
              </w:rPr>
              <w:t xml:space="preserve"> </w:t>
            </w:r>
            <w:r w:rsidR="002A6B90" w:rsidRPr="00FB1D0C">
              <w:rPr>
                <w:i/>
                <w:color w:val="000000" w:themeColor="text1"/>
                <w:lang w:val="fr-FR"/>
              </w:rPr>
              <w:fldChar w:fldCharType="begin">
                <w:ffData>
                  <w:name w:val="Text9"/>
                  <w:enabled/>
                  <w:calcOnExit w:val="0"/>
                  <w:textInput/>
                </w:ffData>
              </w:fldChar>
            </w:r>
            <w:r w:rsidR="002A6B90" w:rsidRPr="00FB1D0C">
              <w:rPr>
                <w:i/>
                <w:color w:val="000000" w:themeColor="text1"/>
                <w:lang w:val="fr-FR"/>
              </w:rPr>
              <w:instrText xml:space="preserve"> </w:instrText>
            </w:r>
            <w:r w:rsidR="006C2EF8" w:rsidRPr="00FB1D0C">
              <w:rPr>
                <w:i/>
                <w:color w:val="000000" w:themeColor="text1"/>
                <w:lang w:val="fr-FR"/>
              </w:rPr>
              <w:instrText>FORMTEXT</w:instrText>
            </w:r>
            <w:r w:rsidR="002A6B90" w:rsidRPr="00FB1D0C">
              <w:rPr>
                <w:i/>
                <w:color w:val="000000" w:themeColor="text1"/>
                <w:lang w:val="fr-FR"/>
              </w:rPr>
              <w:instrText xml:space="preserve"> </w:instrText>
            </w:r>
            <w:r w:rsidR="002A6B90" w:rsidRPr="00FB1D0C">
              <w:rPr>
                <w:i/>
                <w:color w:val="000000" w:themeColor="text1"/>
                <w:lang w:val="fr-FR"/>
              </w:rPr>
            </w:r>
            <w:r w:rsidR="002A6B90" w:rsidRPr="00FB1D0C">
              <w:rPr>
                <w:i/>
                <w:color w:val="000000" w:themeColor="text1"/>
                <w:lang w:val="fr-FR"/>
              </w:rPr>
              <w:fldChar w:fldCharType="separate"/>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color w:val="000000" w:themeColor="text1"/>
                <w:lang w:val="fr-FR"/>
              </w:rPr>
              <w:fldChar w:fldCharType="end"/>
            </w:r>
          </w:p>
        </w:tc>
      </w:tr>
      <w:tr w:rsidR="002A6B90" w:rsidRPr="005516B1" w14:paraId="13F10508" w14:textId="77777777">
        <w:tc>
          <w:tcPr>
            <w:tcW w:w="1702" w:type="dxa"/>
          </w:tcPr>
          <w:p w14:paraId="5EC75C55" w14:textId="77777777" w:rsidR="002A6B90" w:rsidRPr="005516B1" w:rsidRDefault="005516B1" w:rsidP="002A6B90">
            <w:pPr>
              <w:pStyle w:val="CVHeading3"/>
              <w:jc w:val="left"/>
              <w:rPr>
                <w:lang w:val="fr-FR"/>
              </w:rPr>
            </w:pPr>
            <w:proofErr w:type="gramStart"/>
            <w:r>
              <w:rPr>
                <w:lang w:val="fr-FR"/>
              </w:rPr>
              <w:t>E-mail</w:t>
            </w:r>
            <w:proofErr w:type="gramEnd"/>
            <w:r w:rsidR="002A6B90" w:rsidRPr="005516B1">
              <w:rPr>
                <w:lang w:val="fr-FR"/>
              </w:rPr>
              <w:t xml:space="preserve"> </w:t>
            </w:r>
            <w:r w:rsidR="002A6B90" w:rsidRPr="005516B1">
              <w:rPr>
                <w:b/>
                <w:color w:val="D50202"/>
                <w:lang w:val="fr-FR"/>
              </w:rPr>
              <w:t>*</w:t>
            </w:r>
          </w:p>
        </w:tc>
        <w:tc>
          <w:tcPr>
            <w:tcW w:w="4252" w:type="dxa"/>
          </w:tcPr>
          <w:p w14:paraId="212DFED3" w14:textId="77777777" w:rsidR="002A6B90" w:rsidRPr="00FB1D0C" w:rsidRDefault="005516B1" w:rsidP="002A6B90">
            <w:pPr>
              <w:pStyle w:val="CVNormal"/>
              <w:rPr>
                <w:color w:val="000000" w:themeColor="text1"/>
                <w:sz w:val="22"/>
                <w:lang w:val="fr-FR"/>
              </w:rPr>
            </w:pPr>
            <w:r w:rsidRPr="00FB1D0C">
              <w:rPr>
                <w:color w:val="000000" w:themeColor="text1"/>
                <w:lang w:val="fr-FR"/>
              </w:rPr>
              <w:t>Bureau :</w:t>
            </w:r>
            <w:r w:rsidR="002A6B90" w:rsidRPr="00FB1D0C">
              <w:rPr>
                <w:color w:val="000000" w:themeColor="text1"/>
                <w:lang w:val="fr-FR"/>
              </w:rPr>
              <w:t xml:space="preserve"> </w:t>
            </w:r>
            <w:r w:rsidR="002A6B90" w:rsidRPr="00FB1D0C">
              <w:rPr>
                <w:b/>
                <w:i/>
                <w:color w:val="000000" w:themeColor="text1"/>
                <w:lang w:val="fr-FR"/>
              </w:rPr>
              <w:fldChar w:fldCharType="begin">
                <w:ffData>
                  <w:name w:val="Text9"/>
                  <w:enabled/>
                  <w:calcOnExit w:val="0"/>
                  <w:textInput/>
                </w:ffData>
              </w:fldChar>
            </w:r>
            <w:r w:rsidR="002A6B90" w:rsidRPr="00FB1D0C">
              <w:rPr>
                <w:b/>
                <w:i/>
                <w:color w:val="000000" w:themeColor="text1"/>
                <w:lang w:val="fr-FR"/>
              </w:rPr>
              <w:instrText xml:space="preserve"> </w:instrText>
            </w:r>
            <w:r w:rsidR="006C2EF8" w:rsidRPr="00FB1D0C">
              <w:rPr>
                <w:b/>
                <w:i/>
                <w:color w:val="000000" w:themeColor="text1"/>
                <w:lang w:val="fr-FR"/>
              </w:rPr>
              <w:instrText>FORMTEXT</w:instrText>
            </w:r>
            <w:r w:rsidR="002A6B90" w:rsidRPr="00FB1D0C">
              <w:rPr>
                <w:b/>
                <w:i/>
                <w:color w:val="000000" w:themeColor="text1"/>
                <w:lang w:val="fr-FR"/>
              </w:rPr>
              <w:instrText xml:space="preserve"> </w:instrText>
            </w:r>
            <w:r w:rsidR="002A6B90" w:rsidRPr="00FB1D0C">
              <w:rPr>
                <w:b/>
                <w:i/>
                <w:color w:val="000000" w:themeColor="text1"/>
                <w:lang w:val="fr-FR"/>
              </w:rPr>
            </w:r>
            <w:r w:rsidR="002A6B90" w:rsidRPr="00FB1D0C">
              <w:rPr>
                <w:b/>
                <w:i/>
                <w:color w:val="000000" w:themeColor="text1"/>
                <w:lang w:val="fr-FR"/>
              </w:rPr>
              <w:fldChar w:fldCharType="separate"/>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noProof/>
                <w:color w:val="000000" w:themeColor="text1"/>
                <w:lang w:val="fr-FR"/>
              </w:rPr>
              <w:t> </w:t>
            </w:r>
            <w:r w:rsidR="002A6B90" w:rsidRPr="00FB1D0C">
              <w:rPr>
                <w:b/>
                <w:i/>
                <w:color w:val="000000" w:themeColor="text1"/>
                <w:lang w:val="fr-FR"/>
              </w:rPr>
              <w:fldChar w:fldCharType="end"/>
            </w:r>
          </w:p>
        </w:tc>
        <w:tc>
          <w:tcPr>
            <w:tcW w:w="4256" w:type="dxa"/>
          </w:tcPr>
          <w:p w14:paraId="7C95A53D" w14:textId="1D8FD553" w:rsidR="002A6B90" w:rsidRPr="00FB1D0C" w:rsidRDefault="005516B1" w:rsidP="002A6B90">
            <w:pPr>
              <w:pStyle w:val="CVNormal"/>
              <w:rPr>
                <w:sz w:val="22"/>
                <w:lang w:val="fr-FR"/>
              </w:rPr>
            </w:pPr>
            <w:r w:rsidRPr="00FB1D0C">
              <w:rPr>
                <w:lang w:val="fr-FR"/>
              </w:rPr>
              <w:t>Privé :</w:t>
            </w:r>
            <w:r w:rsidR="002A6B90" w:rsidRPr="00FB1D0C">
              <w:rPr>
                <w:lang w:val="fr-FR"/>
              </w:rPr>
              <w:t xml:space="preserve"> </w:t>
            </w:r>
            <w:r w:rsidR="00B37A92" w:rsidRPr="00FB1D0C">
              <w:rPr>
                <w:color w:val="C00000"/>
                <w:lang w:val="fr-FR"/>
              </w:rPr>
              <w:t>*</w:t>
            </w:r>
            <w:r w:rsidR="002A6B90" w:rsidRPr="00FB1D0C">
              <w:rPr>
                <w:color w:val="FF0000"/>
                <w:lang w:val="fr-FR"/>
              </w:rPr>
              <w:t xml:space="preserve"> </w:t>
            </w:r>
            <w:r w:rsidR="002A6B90" w:rsidRPr="00FB1D0C">
              <w:rPr>
                <w:i/>
                <w:color w:val="000000" w:themeColor="text1"/>
                <w:lang w:val="fr-FR"/>
              </w:rPr>
              <w:fldChar w:fldCharType="begin">
                <w:ffData>
                  <w:name w:val="Text9"/>
                  <w:enabled/>
                  <w:calcOnExit w:val="0"/>
                  <w:textInput/>
                </w:ffData>
              </w:fldChar>
            </w:r>
            <w:r w:rsidR="002A6B90" w:rsidRPr="00FB1D0C">
              <w:rPr>
                <w:i/>
                <w:color w:val="000000" w:themeColor="text1"/>
                <w:lang w:val="fr-FR"/>
              </w:rPr>
              <w:instrText xml:space="preserve"> </w:instrText>
            </w:r>
            <w:r w:rsidR="006C2EF8" w:rsidRPr="00FB1D0C">
              <w:rPr>
                <w:i/>
                <w:color w:val="000000" w:themeColor="text1"/>
                <w:lang w:val="fr-FR"/>
              </w:rPr>
              <w:instrText>FORMTEXT</w:instrText>
            </w:r>
            <w:r w:rsidR="002A6B90" w:rsidRPr="00FB1D0C">
              <w:rPr>
                <w:i/>
                <w:color w:val="000000" w:themeColor="text1"/>
                <w:lang w:val="fr-FR"/>
              </w:rPr>
              <w:instrText xml:space="preserve"> </w:instrText>
            </w:r>
            <w:r w:rsidR="002A6B90" w:rsidRPr="00FB1D0C">
              <w:rPr>
                <w:i/>
                <w:color w:val="000000" w:themeColor="text1"/>
                <w:lang w:val="fr-FR"/>
              </w:rPr>
            </w:r>
            <w:r w:rsidR="002A6B90" w:rsidRPr="00FB1D0C">
              <w:rPr>
                <w:i/>
                <w:color w:val="000000" w:themeColor="text1"/>
                <w:lang w:val="fr-FR"/>
              </w:rPr>
              <w:fldChar w:fldCharType="separate"/>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noProof/>
                <w:color w:val="000000" w:themeColor="text1"/>
                <w:lang w:val="fr-FR"/>
              </w:rPr>
              <w:t> </w:t>
            </w:r>
            <w:r w:rsidR="002A6B90" w:rsidRPr="00FB1D0C">
              <w:rPr>
                <w:i/>
                <w:color w:val="000000" w:themeColor="text1"/>
                <w:lang w:val="fr-FR"/>
              </w:rPr>
              <w:fldChar w:fldCharType="end"/>
            </w:r>
          </w:p>
        </w:tc>
      </w:tr>
    </w:tbl>
    <w:p w14:paraId="205ABEBA" w14:textId="77777777" w:rsidR="002A6B90" w:rsidRPr="00FB1D0C" w:rsidRDefault="002A6B90" w:rsidP="002A6B90">
      <w:pPr>
        <w:ind w:right="282"/>
        <w:rPr>
          <w:color w:val="C00000"/>
          <w:sz w:val="16"/>
          <w:lang w:val="fr-FR"/>
        </w:rPr>
      </w:pPr>
      <w:r w:rsidRPr="00FB1D0C">
        <w:rPr>
          <w:b/>
          <w:color w:val="C00000"/>
          <w:sz w:val="16"/>
          <w:lang w:val="fr-FR"/>
        </w:rPr>
        <w:t>*</w:t>
      </w:r>
      <w:r w:rsidRPr="00FB1D0C">
        <w:rPr>
          <w:color w:val="C00000"/>
          <w:sz w:val="16"/>
          <w:lang w:val="fr-FR"/>
        </w:rPr>
        <w:t xml:space="preserve"> </w:t>
      </w:r>
      <w:r w:rsidR="005516B1" w:rsidRPr="00FB1D0C">
        <w:rPr>
          <w:color w:val="C00000"/>
          <w:sz w:val="16"/>
          <w:lang w:val="fr-FR"/>
        </w:rPr>
        <w:t>à remplir obligatoirement</w:t>
      </w:r>
    </w:p>
    <w:p w14:paraId="5453AF99" w14:textId="77777777" w:rsidR="00B37A92" w:rsidRPr="005516B1" w:rsidRDefault="00B37A92" w:rsidP="002A6B90">
      <w:pPr>
        <w:ind w:right="282"/>
        <w:rPr>
          <w:color w:val="D50202"/>
          <w:lang w:val="fr-FR"/>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1700"/>
        <w:gridCol w:w="4963"/>
        <w:gridCol w:w="1984"/>
        <w:gridCol w:w="1560"/>
      </w:tblGrid>
      <w:tr w:rsidR="002A6B90" w:rsidRPr="005516B1" w14:paraId="58341462" w14:textId="77777777" w:rsidTr="006E3487">
        <w:tc>
          <w:tcPr>
            <w:tcW w:w="10207" w:type="dxa"/>
            <w:gridSpan w:val="4"/>
            <w:shd w:val="clear" w:color="auto" w:fill="E6E6E6"/>
          </w:tcPr>
          <w:p w14:paraId="29846C1B" w14:textId="77777777" w:rsidR="002A6B90" w:rsidRPr="005516B1" w:rsidRDefault="002A6B90" w:rsidP="005516B1">
            <w:pPr>
              <w:ind w:left="165" w:hanging="142"/>
              <w:rPr>
                <w:rFonts w:ascii="Arial Narrow" w:hAnsi="Arial Narrow"/>
                <w:b/>
                <w:color w:val="D50202"/>
                <w:sz w:val="32"/>
                <w:lang w:val="fr-FR"/>
              </w:rPr>
            </w:pPr>
            <w:r w:rsidRPr="005516B1">
              <w:rPr>
                <w:b/>
                <w:color w:val="D50202"/>
                <w:lang w:val="fr-FR"/>
              </w:rPr>
              <w:t xml:space="preserve">  </w:t>
            </w:r>
            <w:r w:rsidR="005516B1" w:rsidRPr="00FB1D0C">
              <w:rPr>
                <w:rFonts w:ascii="Arial Narrow" w:hAnsi="Arial Narrow"/>
                <w:b/>
                <w:color w:val="C00000"/>
                <w:sz w:val="32"/>
                <w:lang w:val="fr-FR"/>
              </w:rPr>
              <w:t xml:space="preserve">Merci de joindre les documents suivants à la demande : </w:t>
            </w:r>
          </w:p>
        </w:tc>
      </w:tr>
      <w:tr w:rsidR="002A6B90" w:rsidRPr="005516B1" w14:paraId="2DC54F90" w14:textId="77777777" w:rsidTr="006E3487">
        <w:trPr>
          <w:trHeight w:val="111"/>
        </w:trPr>
        <w:tc>
          <w:tcPr>
            <w:tcW w:w="10207" w:type="dxa"/>
            <w:gridSpan w:val="4"/>
          </w:tcPr>
          <w:p w14:paraId="60FEE5DE" w14:textId="77777777" w:rsidR="002A6B90" w:rsidRPr="005516B1" w:rsidRDefault="002A6B90" w:rsidP="002A6B90">
            <w:pPr>
              <w:rPr>
                <w:b/>
                <w:sz w:val="8"/>
                <w:szCs w:val="8"/>
                <w:lang w:val="fr-FR"/>
              </w:rPr>
            </w:pPr>
          </w:p>
        </w:tc>
      </w:tr>
      <w:tr w:rsidR="002A6B90" w:rsidRPr="006E3487" w14:paraId="10051FD7" w14:textId="77777777" w:rsidTr="006E3487">
        <w:trPr>
          <w:trHeight w:val="776"/>
        </w:trPr>
        <w:tc>
          <w:tcPr>
            <w:tcW w:w="1700" w:type="dxa"/>
          </w:tcPr>
          <w:p w14:paraId="058A1FF5" w14:textId="77777777" w:rsidR="002A6B90" w:rsidRPr="005516B1" w:rsidRDefault="002A6B90" w:rsidP="002A6B90">
            <w:pPr>
              <w:ind w:left="165"/>
              <w:rPr>
                <w:b/>
                <w:lang w:val="fr-FR"/>
              </w:rPr>
            </w:pPr>
            <w:r w:rsidRPr="005516B1">
              <w:rPr>
                <w:lang w:val="fr-FR"/>
              </w:rPr>
              <w:fldChar w:fldCharType="begin">
                <w:ffData>
                  <w:name w:val="Kontrollkästchen5"/>
                  <w:enabled/>
                  <w:calcOnExit w:val="0"/>
                  <w:checkBox>
                    <w:sizeAuto/>
                    <w:default w:val="0"/>
                    <w:checked w:val="0"/>
                  </w:checkBox>
                </w:ffData>
              </w:fldChar>
            </w:r>
            <w:bookmarkStart w:id="1" w:name="Kontrollkästchen5"/>
            <w:r w:rsidRPr="005516B1">
              <w:rPr>
                <w:lang w:val="fr-FR"/>
              </w:rPr>
              <w:instrText xml:space="preserve"> </w:instrText>
            </w:r>
            <w:r w:rsidR="006C2EF8">
              <w:rPr>
                <w:lang w:val="fr-FR"/>
              </w:rPr>
              <w:instrText>FORMCHECKBOX</w:instrText>
            </w:r>
            <w:r w:rsidRPr="005516B1">
              <w:rPr>
                <w:lang w:val="fr-FR"/>
              </w:rPr>
              <w:instrText xml:space="preserve"> </w:instrText>
            </w:r>
            <w:r w:rsidR="00000000">
              <w:rPr>
                <w:lang w:val="fr-FR"/>
              </w:rPr>
            </w:r>
            <w:r w:rsidR="00000000">
              <w:rPr>
                <w:lang w:val="fr-FR"/>
              </w:rPr>
              <w:fldChar w:fldCharType="separate"/>
            </w:r>
            <w:r w:rsidRPr="005516B1">
              <w:rPr>
                <w:lang w:val="fr-FR"/>
              </w:rPr>
              <w:fldChar w:fldCharType="end"/>
            </w:r>
            <w:bookmarkEnd w:id="1"/>
            <w:r w:rsidRPr="005516B1">
              <w:rPr>
                <w:lang w:val="fr-FR"/>
              </w:rPr>
              <w:t xml:space="preserve"> </w:t>
            </w:r>
            <w:r w:rsidR="005516B1">
              <w:rPr>
                <w:b/>
                <w:lang w:val="fr-FR"/>
              </w:rPr>
              <w:t>Copie d’une pièce d’identité officielle avec photo</w:t>
            </w:r>
          </w:p>
          <w:p w14:paraId="1EF8A8E9" w14:textId="77777777" w:rsidR="00B37A92" w:rsidRPr="005516B1" w:rsidRDefault="00B37A92" w:rsidP="002A6B90">
            <w:pPr>
              <w:ind w:left="165"/>
              <w:rPr>
                <w:b/>
                <w:lang w:val="fr-FR"/>
              </w:rPr>
            </w:pPr>
          </w:p>
          <w:p w14:paraId="4474C13F" w14:textId="77777777" w:rsidR="00B37A92" w:rsidRPr="005516B1" w:rsidRDefault="00B37A92" w:rsidP="005516B1">
            <w:pPr>
              <w:ind w:left="165"/>
              <w:rPr>
                <w:lang w:val="fr-FR"/>
              </w:rPr>
            </w:pPr>
            <w:r w:rsidRPr="005516B1">
              <w:rPr>
                <w:lang w:val="fr-FR"/>
              </w:rPr>
              <w:fldChar w:fldCharType="begin">
                <w:ffData>
                  <w:name w:val="Kontrollkästchen5"/>
                  <w:enabled/>
                  <w:calcOnExit w:val="0"/>
                  <w:checkBox>
                    <w:sizeAuto/>
                    <w:default w:val="0"/>
                    <w:checked w:val="0"/>
                  </w:checkBox>
                </w:ffData>
              </w:fldChar>
            </w:r>
            <w:r w:rsidRPr="005516B1">
              <w:rPr>
                <w:lang w:val="fr-FR"/>
              </w:rPr>
              <w:instrText xml:space="preserve"> </w:instrText>
            </w:r>
            <w:r w:rsidR="006C2EF8">
              <w:rPr>
                <w:lang w:val="fr-FR"/>
              </w:rPr>
              <w:instrText>FORMCHECKBOX</w:instrText>
            </w:r>
            <w:r w:rsidRPr="005516B1">
              <w:rPr>
                <w:lang w:val="fr-FR"/>
              </w:rPr>
              <w:instrText xml:space="preserve"> </w:instrText>
            </w:r>
            <w:r w:rsidR="00000000">
              <w:rPr>
                <w:lang w:val="fr-FR"/>
              </w:rPr>
            </w:r>
            <w:r w:rsidR="00000000">
              <w:rPr>
                <w:lang w:val="fr-FR"/>
              </w:rPr>
              <w:fldChar w:fldCharType="separate"/>
            </w:r>
            <w:r w:rsidRPr="005516B1">
              <w:rPr>
                <w:lang w:val="fr-FR"/>
              </w:rPr>
              <w:fldChar w:fldCharType="end"/>
            </w:r>
            <w:r w:rsidRPr="005516B1">
              <w:rPr>
                <w:lang w:val="fr-FR"/>
              </w:rPr>
              <w:t xml:space="preserve"> </w:t>
            </w:r>
            <w:r w:rsidR="005516B1">
              <w:rPr>
                <w:b/>
                <w:lang w:val="fr-FR"/>
              </w:rPr>
              <w:t>Copie du certificat AVS</w:t>
            </w:r>
          </w:p>
        </w:tc>
        <w:tc>
          <w:tcPr>
            <w:tcW w:w="8507" w:type="dxa"/>
            <w:gridSpan w:val="3"/>
          </w:tcPr>
          <w:p w14:paraId="4E26561E" w14:textId="77777777" w:rsidR="002A6B90" w:rsidRPr="006E3487" w:rsidRDefault="005516B1" w:rsidP="00021442">
            <w:pPr>
              <w:tabs>
                <w:tab w:val="left" w:pos="284"/>
              </w:tabs>
              <w:spacing w:after="120"/>
              <w:ind w:left="136" w:right="-425"/>
              <w:contextualSpacing/>
              <w:rPr>
                <w:rFonts w:ascii="Arial Narrow" w:hAnsi="Arial Narrow"/>
                <w:lang w:val="fr-FR"/>
              </w:rPr>
            </w:pPr>
            <w:proofErr w:type="gramStart"/>
            <w:r w:rsidRPr="006E3487">
              <w:rPr>
                <w:rFonts w:ascii="Arial Narrow" w:hAnsi="Arial Narrow"/>
                <w:lang w:val="fr-FR"/>
              </w:rPr>
              <w:t>par</w:t>
            </w:r>
            <w:proofErr w:type="gramEnd"/>
            <w:r w:rsidRPr="006E3487">
              <w:rPr>
                <w:rFonts w:ascii="Arial Narrow" w:hAnsi="Arial Narrow"/>
                <w:lang w:val="fr-FR"/>
              </w:rPr>
              <w:t xml:space="preserve"> ex</w:t>
            </w:r>
            <w:r w:rsidR="002A6B90" w:rsidRPr="006E3487">
              <w:rPr>
                <w:rFonts w:ascii="Arial Narrow" w:hAnsi="Arial Narrow"/>
                <w:lang w:val="fr-FR"/>
              </w:rPr>
              <w:t xml:space="preserve">. </w:t>
            </w:r>
            <w:r w:rsidRPr="006E3487">
              <w:rPr>
                <w:rFonts w:ascii="Arial Narrow" w:hAnsi="Arial Narrow"/>
                <w:lang w:val="fr-FR"/>
              </w:rPr>
              <w:t>carte d’identité</w:t>
            </w:r>
            <w:r w:rsidR="002A6B90" w:rsidRPr="006E3487">
              <w:rPr>
                <w:rFonts w:ascii="Arial Narrow" w:hAnsi="Arial Narrow"/>
                <w:lang w:val="fr-FR"/>
              </w:rPr>
              <w:t>/</w:t>
            </w:r>
            <w:r w:rsidRPr="006E3487">
              <w:rPr>
                <w:rFonts w:ascii="Arial Narrow" w:hAnsi="Arial Narrow"/>
                <w:lang w:val="fr-FR"/>
              </w:rPr>
              <w:t>passeport</w:t>
            </w:r>
            <w:r w:rsidR="002A6B90" w:rsidRPr="006E3487">
              <w:rPr>
                <w:rFonts w:ascii="Arial Narrow" w:hAnsi="Arial Narrow"/>
                <w:lang w:val="fr-FR"/>
              </w:rPr>
              <w:t>/</w:t>
            </w:r>
            <w:r w:rsidRPr="006E3487">
              <w:rPr>
                <w:rFonts w:ascii="Arial Narrow" w:hAnsi="Arial Narrow"/>
                <w:lang w:val="fr-FR"/>
              </w:rPr>
              <w:t xml:space="preserve">permis de conduire ou </w:t>
            </w:r>
            <w:r w:rsidR="002A6B90" w:rsidRPr="006E3487">
              <w:rPr>
                <w:rFonts w:ascii="Arial Narrow" w:hAnsi="Arial Narrow"/>
                <w:lang w:val="fr-FR"/>
              </w:rPr>
              <w:t xml:space="preserve"> </w:t>
            </w:r>
            <w:r w:rsidRPr="006E3487">
              <w:rPr>
                <w:rFonts w:ascii="Arial Narrow" w:hAnsi="Arial Narrow"/>
                <w:lang w:val="fr-FR"/>
              </w:rPr>
              <w:t>permis de séjour avec photo.</w:t>
            </w:r>
          </w:p>
          <w:p w14:paraId="2FC29AA3" w14:textId="77777777" w:rsidR="00B37A92" w:rsidRPr="006E3487" w:rsidRDefault="002913F5" w:rsidP="00021442">
            <w:pPr>
              <w:tabs>
                <w:tab w:val="left" w:pos="284"/>
              </w:tabs>
              <w:spacing w:after="120"/>
              <w:ind w:left="136" w:right="227"/>
              <w:contextualSpacing/>
              <w:rPr>
                <w:rFonts w:ascii="Arial Narrow" w:hAnsi="Arial Narrow"/>
                <w:lang w:val="fr-FR"/>
              </w:rPr>
            </w:pPr>
            <w:r w:rsidRPr="006E3487">
              <w:rPr>
                <w:rFonts w:ascii="Arial Narrow" w:hAnsi="Arial Narrow"/>
                <w:lang w:val="fr-FR"/>
              </w:rPr>
              <w:t xml:space="preserve">Sur la copie de la pièce d’identité, la date de naissance et le lieu d’origine (pour les étrangers, la nationalité) doivent être visibles à côté du nom. </w:t>
            </w:r>
          </w:p>
          <w:p w14:paraId="57B31B9B" w14:textId="77777777" w:rsidR="005516B1" w:rsidRPr="006E3487" w:rsidRDefault="005516B1" w:rsidP="00021442">
            <w:pPr>
              <w:tabs>
                <w:tab w:val="left" w:pos="284"/>
              </w:tabs>
              <w:spacing w:after="120"/>
              <w:ind w:left="136" w:right="-425"/>
              <w:contextualSpacing/>
              <w:rPr>
                <w:rFonts w:ascii="Arial Narrow" w:hAnsi="Arial Narrow"/>
                <w:lang w:val="fr-FR"/>
              </w:rPr>
            </w:pPr>
          </w:p>
          <w:p w14:paraId="0D36F296" w14:textId="77777777" w:rsidR="00B37A92" w:rsidRPr="006E3487" w:rsidRDefault="005516B1" w:rsidP="00021442">
            <w:pPr>
              <w:tabs>
                <w:tab w:val="left" w:pos="284"/>
              </w:tabs>
              <w:spacing w:after="120"/>
              <w:ind w:left="136"/>
              <w:contextualSpacing/>
              <w:rPr>
                <w:rFonts w:ascii="Arial Narrow" w:hAnsi="Arial Narrow"/>
                <w:lang w:val="fr-FR"/>
              </w:rPr>
            </w:pPr>
            <w:r w:rsidRPr="006E3487">
              <w:rPr>
                <w:rFonts w:ascii="Arial Narrow" w:hAnsi="Arial Narrow"/>
                <w:lang w:val="fr-FR"/>
              </w:rPr>
              <w:t xml:space="preserve">Le </w:t>
            </w:r>
            <w:r w:rsidRPr="006E3487">
              <w:rPr>
                <w:rFonts w:ascii="Arial Narrow" w:hAnsi="Arial Narrow"/>
                <w:b/>
                <w:lang w:val="fr-FR"/>
              </w:rPr>
              <w:t xml:space="preserve">numéro à 13 chiffres </w:t>
            </w:r>
            <w:r w:rsidRPr="006E3487">
              <w:rPr>
                <w:rFonts w:ascii="Arial Narrow" w:hAnsi="Arial Narrow"/>
                <w:lang w:val="fr-FR"/>
              </w:rPr>
              <w:t xml:space="preserve">de l’AVS </w:t>
            </w:r>
            <w:r w:rsidR="00AC7156" w:rsidRPr="006E3487">
              <w:rPr>
                <w:rFonts w:ascii="Arial Narrow" w:hAnsi="Arial Narrow"/>
                <w:lang w:val="fr-FR"/>
              </w:rPr>
              <w:t xml:space="preserve">(commençant par 756…) </w:t>
            </w:r>
            <w:r w:rsidRPr="006E3487">
              <w:rPr>
                <w:rFonts w:ascii="Arial Narrow" w:hAnsi="Arial Narrow"/>
                <w:lang w:val="fr-FR"/>
              </w:rPr>
              <w:t>doit être visible.</w:t>
            </w:r>
            <w:r w:rsidR="00AC7156" w:rsidRPr="006E3487">
              <w:rPr>
                <w:rFonts w:ascii="Arial Narrow" w:hAnsi="Arial Narrow"/>
                <w:lang w:val="fr-FR"/>
              </w:rPr>
              <w:t xml:space="preserve"> (</w:t>
            </w:r>
            <w:proofErr w:type="gramStart"/>
            <w:r w:rsidR="00AC7156" w:rsidRPr="006E3487">
              <w:rPr>
                <w:rFonts w:ascii="Arial Narrow" w:hAnsi="Arial Narrow"/>
                <w:lang w:val="fr-FR"/>
              </w:rPr>
              <w:t>ou</w:t>
            </w:r>
            <w:proofErr w:type="gramEnd"/>
            <w:r w:rsidR="00AC7156" w:rsidRPr="006E3487">
              <w:rPr>
                <w:rFonts w:ascii="Arial Narrow" w:hAnsi="Arial Narrow"/>
                <w:lang w:val="fr-FR"/>
              </w:rPr>
              <w:t xml:space="preserve"> une copie de votre carte d’assurance maladie)</w:t>
            </w:r>
          </w:p>
        </w:tc>
      </w:tr>
      <w:tr w:rsidR="002A6B90" w:rsidRPr="005516B1" w14:paraId="3419FDEA" w14:textId="77777777" w:rsidTr="006E3487">
        <w:trPr>
          <w:trHeight w:val="586"/>
        </w:trPr>
        <w:tc>
          <w:tcPr>
            <w:tcW w:w="1700" w:type="dxa"/>
          </w:tcPr>
          <w:p w14:paraId="2FA32930" w14:textId="38580B13" w:rsidR="002A6B90" w:rsidRPr="005516B1" w:rsidRDefault="002A6B90" w:rsidP="005516B1">
            <w:pPr>
              <w:ind w:left="165"/>
              <w:rPr>
                <w:lang w:val="fr-FR"/>
              </w:rPr>
            </w:pPr>
            <w:r w:rsidRPr="005516B1">
              <w:rPr>
                <w:lang w:val="fr-FR"/>
              </w:rPr>
              <w:fldChar w:fldCharType="begin">
                <w:ffData>
                  <w:name w:val="Kontrollkästchen6"/>
                  <w:enabled/>
                  <w:calcOnExit w:val="0"/>
                  <w:checkBox>
                    <w:sizeAuto/>
                    <w:default w:val="0"/>
                    <w:checked w:val="0"/>
                  </w:checkBox>
                </w:ffData>
              </w:fldChar>
            </w:r>
            <w:bookmarkStart w:id="2" w:name="Kontrollkästchen6"/>
            <w:r w:rsidRPr="005516B1">
              <w:rPr>
                <w:lang w:val="fr-FR"/>
              </w:rPr>
              <w:instrText xml:space="preserve"> </w:instrText>
            </w:r>
            <w:r w:rsidR="006C2EF8">
              <w:rPr>
                <w:lang w:val="fr-FR"/>
              </w:rPr>
              <w:instrText>FORMCHECKBOX</w:instrText>
            </w:r>
            <w:r w:rsidRPr="005516B1">
              <w:rPr>
                <w:lang w:val="fr-FR"/>
              </w:rPr>
              <w:instrText xml:space="preserve"> </w:instrText>
            </w:r>
            <w:r w:rsidR="00000000">
              <w:rPr>
                <w:lang w:val="fr-FR"/>
              </w:rPr>
            </w:r>
            <w:r w:rsidR="00000000">
              <w:rPr>
                <w:lang w:val="fr-FR"/>
              </w:rPr>
              <w:fldChar w:fldCharType="separate"/>
            </w:r>
            <w:r w:rsidRPr="005516B1">
              <w:rPr>
                <w:lang w:val="fr-FR"/>
              </w:rPr>
              <w:fldChar w:fldCharType="end"/>
            </w:r>
            <w:bookmarkEnd w:id="2"/>
            <w:r w:rsidRPr="005516B1">
              <w:rPr>
                <w:lang w:val="fr-FR"/>
              </w:rPr>
              <w:t xml:space="preserve"> </w:t>
            </w:r>
            <w:r w:rsidR="005516B1">
              <w:rPr>
                <w:b/>
                <w:lang w:val="fr-FR"/>
              </w:rPr>
              <w:t xml:space="preserve">Première formation </w:t>
            </w:r>
          </w:p>
        </w:tc>
        <w:tc>
          <w:tcPr>
            <w:tcW w:w="8507" w:type="dxa"/>
            <w:gridSpan w:val="3"/>
          </w:tcPr>
          <w:p w14:paraId="216FE51D" w14:textId="34E10A61" w:rsidR="00AC7156" w:rsidRPr="005516B1" w:rsidRDefault="005516B1" w:rsidP="00021442">
            <w:pPr>
              <w:tabs>
                <w:tab w:val="left" w:pos="138"/>
              </w:tabs>
              <w:ind w:left="136"/>
              <w:contextualSpacing/>
              <w:rPr>
                <w:rFonts w:ascii="Arial Narrow" w:hAnsi="Arial Narrow"/>
                <w:lang w:val="fr-FR"/>
              </w:rPr>
            </w:pPr>
            <w:r>
              <w:rPr>
                <w:rFonts w:ascii="Arial Narrow" w:hAnsi="Arial Narrow"/>
                <w:b/>
                <w:lang w:val="fr-FR"/>
              </w:rPr>
              <w:t>C</w:t>
            </w:r>
            <w:r w:rsidR="002A6B90" w:rsidRPr="005516B1">
              <w:rPr>
                <w:rFonts w:ascii="Arial Narrow" w:hAnsi="Arial Narrow"/>
                <w:b/>
                <w:lang w:val="fr-FR"/>
              </w:rPr>
              <w:t xml:space="preserve">opie </w:t>
            </w:r>
            <w:r>
              <w:rPr>
                <w:rFonts w:ascii="Arial Narrow" w:hAnsi="Arial Narrow"/>
                <w:b/>
                <w:lang w:val="fr-FR"/>
              </w:rPr>
              <w:t xml:space="preserve">du </w:t>
            </w:r>
            <w:r w:rsidRPr="00FB1D0C">
              <w:rPr>
                <w:rFonts w:ascii="Arial Narrow" w:hAnsi="Arial Narrow"/>
                <w:b/>
                <w:color w:val="C00000"/>
                <w:u w:val="single"/>
                <w:lang w:val="fr-FR"/>
              </w:rPr>
              <w:t>premier titre obtenu après la scolarité obligatoire</w:t>
            </w:r>
            <w:r w:rsidR="002A6B90" w:rsidRPr="00FB1D0C">
              <w:rPr>
                <w:rFonts w:ascii="Arial Narrow" w:hAnsi="Arial Narrow"/>
                <w:b/>
                <w:color w:val="C00000"/>
                <w:u w:val="single"/>
                <w:lang w:val="fr-FR"/>
              </w:rPr>
              <w:t xml:space="preserve"> </w:t>
            </w:r>
            <w:r w:rsidR="00AC7156" w:rsidRPr="00FB1D0C">
              <w:rPr>
                <w:rFonts w:ascii="Arial Narrow" w:hAnsi="Arial Narrow"/>
                <w:lang w:val="fr-FR"/>
              </w:rPr>
              <w:t>(</w:t>
            </w:r>
            <w:r>
              <w:rPr>
                <w:rFonts w:ascii="Arial Narrow" w:hAnsi="Arial Narrow"/>
                <w:lang w:val="fr-FR"/>
              </w:rPr>
              <w:t>c.-à-d</w:t>
            </w:r>
            <w:r w:rsidR="002A6B90" w:rsidRPr="005516B1">
              <w:rPr>
                <w:rFonts w:ascii="Arial Narrow" w:hAnsi="Arial Narrow"/>
                <w:lang w:val="fr-FR"/>
              </w:rPr>
              <w:t xml:space="preserve">. </w:t>
            </w:r>
            <w:r w:rsidR="002F017C">
              <w:rPr>
                <w:rFonts w:ascii="Arial Narrow" w:hAnsi="Arial Narrow"/>
                <w:lang w:val="fr-FR"/>
              </w:rPr>
              <w:t>CFC ou maturité</w:t>
            </w:r>
            <w:r w:rsidR="00FB1D0C">
              <w:rPr>
                <w:rFonts w:ascii="Arial Narrow" w:hAnsi="Arial Narrow"/>
                <w:lang w:val="fr-FR"/>
              </w:rPr>
              <w:t>/Bac</w:t>
            </w:r>
            <w:r w:rsidR="00AC7156">
              <w:rPr>
                <w:rFonts w:ascii="Arial Narrow" w:hAnsi="Arial Narrow"/>
                <w:lang w:val="fr-FR"/>
              </w:rPr>
              <w:t xml:space="preserve">) ou une attestation d’équivalence établie par la FSEA sur la base de clarifications préalables. </w:t>
            </w:r>
          </w:p>
          <w:p w14:paraId="5CB558BC" w14:textId="77777777" w:rsidR="002A6B90" w:rsidRPr="005516B1" w:rsidRDefault="002A6B90" w:rsidP="00021442">
            <w:pPr>
              <w:tabs>
                <w:tab w:val="left" w:pos="138"/>
              </w:tabs>
              <w:ind w:left="136"/>
              <w:contextualSpacing/>
              <w:rPr>
                <w:rFonts w:ascii="Arial Narrow" w:hAnsi="Arial Narrow"/>
                <w:lang w:val="fr-FR"/>
              </w:rPr>
            </w:pPr>
          </w:p>
        </w:tc>
      </w:tr>
      <w:tr w:rsidR="002A6B90" w:rsidRPr="005516B1" w14:paraId="3A2E99AD" w14:textId="77777777" w:rsidTr="006E3487">
        <w:trPr>
          <w:trHeight w:val="563"/>
        </w:trPr>
        <w:tc>
          <w:tcPr>
            <w:tcW w:w="1700" w:type="dxa"/>
            <w:tcBorders>
              <w:bottom w:val="single" w:sz="4" w:space="0" w:color="auto"/>
            </w:tcBorders>
          </w:tcPr>
          <w:p w14:paraId="642EB6C6" w14:textId="77777777" w:rsidR="002A6B90" w:rsidRPr="005516B1" w:rsidRDefault="002A6B90" w:rsidP="002F017C">
            <w:pPr>
              <w:ind w:left="165"/>
              <w:rPr>
                <w:lang w:val="fr-FR"/>
              </w:rPr>
            </w:pPr>
            <w:r w:rsidRPr="005516B1">
              <w:rPr>
                <w:lang w:val="fr-FR"/>
              </w:rPr>
              <w:fldChar w:fldCharType="begin">
                <w:ffData>
                  <w:name w:val="Kontrollkästchen7"/>
                  <w:enabled/>
                  <w:calcOnExit w:val="0"/>
                  <w:checkBox>
                    <w:sizeAuto/>
                    <w:default w:val="0"/>
                    <w:checked w:val="0"/>
                  </w:checkBox>
                </w:ffData>
              </w:fldChar>
            </w:r>
            <w:bookmarkStart w:id="3" w:name="Kontrollkästchen7"/>
            <w:r w:rsidRPr="005516B1">
              <w:rPr>
                <w:lang w:val="fr-FR"/>
              </w:rPr>
              <w:instrText xml:space="preserve"> </w:instrText>
            </w:r>
            <w:r w:rsidR="006C2EF8">
              <w:rPr>
                <w:lang w:val="fr-FR"/>
              </w:rPr>
              <w:instrText>FORMCHECKBOX</w:instrText>
            </w:r>
            <w:r w:rsidRPr="005516B1">
              <w:rPr>
                <w:lang w:val="fr-FR"/>
              </w:rPr>
              <w:instrText xml:space="preserve"> </w:instrText>
            </w:r>
            <w:r w:rsidR="00000000">
              <w:rPr>
                <w:lang w:val="fr-FR"/>
              </w:rPr>
            </w:r>
            <w:r w:rsidR="00000000">
              <w:rPr>
                <w:lang w:val="fr-FR"/>
              </w:rPr>
              <w:fldChar w:fldCharType="separate"/>
            </w:r>
            <w:r w:rsidRPr="005516B1">
              <w:rPr>
                <w:lang w:val="fr-FR"/>
              </w:rPr>
              <w:fldChar w:fldCharType="end"/>
            </w:r>
            <w:bookmarkEnd w:id="3"/>
            <w:r w:rsidRPr="005516B1">
              <w:rPr>
                <w:lang w:val="fr-FR"/>
              </w:rPr>
              <w:t xml:space="preserve"> </w:t>
            </w:r>
            <w:r w:rsidR="002F017C">
              <w:rPr>
                <w:b/>
                <w:lang w:val="fr-FR"/>
              </w:rPr>
              <w:t>Attestation de pratique comme formateur/formatrice</w:t>
            </w:r>
          </w:p>
        </w:tc>
        <w:tc>
          <w:tcPr>
            <w:tcW w:w="8507" w:type="dxa"/>
            <w:gridSpan w:val="3"/>
            <w:tcBorders>
              <w:bottom w:val="single" w:sz="4" w:space="0" w:color="auto"/>
            </w:tcBorders>
            <w:shd w:val="clear" w:color="auto" w:fill="auto"/>
          </w:tcPr>
          <w:p w14:paraId="6F26AFAE" w14:textId="77777777" w:rsidR="0049180D" w:rsidRPr="005516B1" w:rsidRDefault="002F017C" w:rsidP="0049180D">
            <w:pPr>
              <w:pStyle w:val="CVNormal"/>
              <w:rPr>
                <w:sz w:val="22"/>
                <w:lang w:val="fr-FR"/>
              </w:rPr>
            </w:pPr>
            <w:r>
              <w:rPr>
                <w:b/>
                <w:lang w:val="fr-FR"/>
              </w:rPr>
              <w:t xml:space="preserve">Récapitulation et justification </w:t>
            </w:r>
            <w:r w:rsidR="00175C27">
              <w:rPr>
                <w:lang w:val="fr-FR"/>
              </w:rPr>
              <w:t xml:space="preserve">d’expérience pratique d’au moins 4 ans et au minimum 300 heures, à temps partiel, comme formateur/formatrice d’adultes (la pratique comme formateur/formatrice doit être justifiée par des attestations détaillées des employeurs). </w:t>
            </w:r>
            <w:r w:rsidR="00175C27" w:rsidRPr="00636A87">
              <w:rPr>
                <w:bCs/>
                <w:lang w:val="fr-FR"/>
              </w:rPr>
              <w:t xml:space="preserve">cf. </w:t>
            </w:r>
            <w:hyperlink r:id="rId7" w:tgtFrame="_blank" w:history="1">
              <w:r w:rsidR="00636A87" w:rsidRPr="00636A87">
                <w:rPr>
                  <w:bCs/>
                  <w:lang w:val="fr-FR"/>
                </w:rPr>
                <w:t>Fiche d’information Attestation d’expérience pratique</w:t>
              </w:r>
            </w:hyperlink>
            <w:r w:rsidR="00175C27">
              <w:rPr>
                <w:lang w:val="fr-FR"/>
              </w:rPr>
              <w:t xml:space="preserve">» sur le site </w:t>
            </w:r>
            <w:hyperlink r:id="rId8" w:history="1">
              <w:r w:rsidR="0049180D" w:rsidRPr="00681C75">
                <w:rPr>
                  <w:rStyle w:val="Lienhypertexte"/>
                  <w:lang w:val="fr-FR"/>
                </w:rPr>
                <w:t>https://alice.ch/fr/professionnalisation/brevet-federal-formatrice-formateur-dadultes-ffa/documents/</w:t>
              </w:r>
            </w:hyperlink>
          </w:p>
        </w:tc>
      </w:tr>
      <w:tr w:rsidR="002A6B90" w:rsidRPr="005516B1" w14:paraId="75892647" w14:textId="77777777" w:rsidTr="006E3487">
        <w:trPr>
          <w:trHeight w:val="147"/>
        </w:trPr>
        <w:tc>
          <w:tcPr>
            <w:tcW w:w="1700" w:type="dxa"/>
            <w:tcBorders>
              <w:right w:val="single" w:sz="4" w:space="0" w:color="auto"/>
            </w:tcBorders>
          </w:tcPr>
          <w:p w14:paraId="28CA583E" w14:textId="77777777" w:rsidR="002A6B90" w:rsidRPr="005516B1" w:rsidRDefault="002A6B90" w:rsidP="002A6B90">
            <w:pPr>
              <w:ind w:left="165"/>
              <w:rPr>
                <w:lang w:val="fr-FR"/>
              </w:rPr>
            </w:pPr>
          </w:p>
        </w:tc>
        <w:tc>
          <w:tcPr>
            <w:tcW w:w="4963" w:type="dxa"/>
            <w:tcBorders>
              <w:left w:val="single" w:sz="4" w:space="0" w:color="auto"/>
              <w:right w:val="single" w:sz="4" w:space="0" w:color="auto"/>
            </w:tcBorders>
            <w:shd w:val="clear" w:color="auto" w:fill="auto"/>
          </w:tcPr>
          <w:p w14:paraId="75A8068E" w14:textId="77777777" w:rsidR="002A6B90" w:rsidRPr="005516B1" w:rsidRDefault="00175C27" w:rsidP="002A6B90">
            <w:pPr>
              <w:pStyle w:val="CVNormal"/>
              <w:rPr>
                <w:rFonts w:cs="Zapf Dingbats"/>
                <w:b/>
                <w:lang w:val="fr-FR"/>
              </w:rPr>
            </w:pPr>
            <w:r>
              <w:rPr>
                <w:rFonts w:cs="Zapf Dingbats"/>
                <w:b/>
                <w:lang w:val="fr-FR"/>
              </w:rPr>
              <w:t>Certificats modulaires</w:t>
            </w:r>
            <w:r w:rsidR="002A6B90" w:rsidRPr="005516B1">
              <w:rPr>
                <w:rFonts w:cs="Zapf Dingbats"/>
                <w:b/>
                <w:lang w:val="fr-FR"/>
              </w:rPr>
              <w:t xml:space="preserve"> </w:t>
            </w:r>
          </w:p>
        </w:tc>
        <w:tc>
          <w:tcPr>
            <w:tcW w:w="1984" w:type="dxa"/>
            <w:tcBorders>
              <w:left w:val="single" w:sz="4" w:space="0" w:color="auto"/>
              <w:right w:val="single" w:sz="4" w:space="0" w:color="auto"/>
            </w:tcBorders>
          </w:tcPr>
          <w:p w14:paraId="4A107317" w14:textId="77777777" w:rsidR="002A6B90" w:rsidRPr="005516B1" w:rsidRDefault="0071372A" w:rsidP="002A6B90">
            <w:pPr>
              <w:pStyle w:val="CVNormal"/>
              <w:ind w:left="142" w:right="283"/>
              <w:rPr>
                <w:b/>
                <w:lang w:val="fr-FR"/>
              </w:rPr>
            </w:pPr>
            <w:r>
              <w:rPr>
                <w:b/>
                <w:lang w:val="fr-FR"/>
              </w:rPr>
              <w:t>Date d’établissement du certificat modulaire</w:t>
            </w:r>
            <w:r w:rsidR="002A6B90" w:rsidRPr="005516B1">
              <w:rPr>
                <w:b/>
                <w:color w:val="D50202"/>
                <w:lang w:val="fr-FR"/>
              </w:rPr>
              <w:sym w:font="Wingdings" w:char="F046"/>
            </w:r>
          </w:p>
        </w:tc>
        <w:tc>
          <w:tcPr>
            <w:tcW w:w="1560" w:type="dxa"/>
            <w:tcBorders>
              <w:left w:val="single" w:sz="4" w:space="0" w:color="auto"/>
            </w:tcBorders>
          </w:tcPr>
          <w:p w14:paraId="741C1CC8" w14:textId="4B09DF82" w:rsidR="002A6B90" w:rsidRPr="005516B1" w:rsidRDefault="0071372A" w:rsidP="002A6B90">
            <w:pPr>
              <w:pStyle w:val="CVNormal"/>
              <w:ind w:right="283"/>
              <w:rPr>
                <w:b/>
                <w:lang w:val="fr-FR"/>
              </w:rPr>
            </w:pPr>
            <w:r>
              <w:rPr>
                <w:b/>
                <w:lang w:val="fr-FR"/>
              </w:rPr>
              <w:t>Certificat obtenu par une VAE</w:t>
            </w:r>
            <w:r w:rsidR="00FB1D0C">
              <w:rPr>
                <w:b/>
                <w:lang w:val="fr-FR"/>
              </w:rPr>
              <w:t xml:space="preserve"> </w:t>
            </w:r>
            <w:r w:rsidR="00FB1D0C" w:rsidRPr="00FB1D0C">
              <w:rPr>
                <w:bCs/>
                <w:sz w:val="15"/>
                <w:szCs w:val="15"/>
                <w:lang w:val="fr-FR"/>
              </w:rPr>
              <w:t>(validation d’acquis FSEA)</w:t>
            </w:r>
          </w:p>
        </w:tc>
      </w:tr>
      <w:tr w:rsidR="002A6B90" w:rsidRPr="005516B1" w14:paraId="3E119AD7" w14:textId="77777777" w:rsidTr="006E3487">
        <w:trPr>
          <w:trHeight w:val="147"/>
        </w:trPr>
        <w:tc>
          <w:tcPr>
            <w:tcW w:w="1700" w:type="dxa"/>
            <w:vMerge w:val="restart"/>
            <w:tcBorders>
              <w:right w:val="single" w:sz="4" w:space="0" w:color="auto"/>
            </w:tcBorders>
          </w:tcPr>
          <w:p w14:paraId="298E7B4A" w14:textId="77777777" w:rsidR="002A6B90" w:rsidRPr="005516B1" w:rsidRDefault="002A6B90" w:rsidP="00175C27">
            <w:pPr>
              <w:ind w:left="165"/>
              <w:rPr>
                <w:lang w:val="fr-FR"/>
              </w:rPr>
            </w:pPr>
            <w:r w:rsidRPr="005516B1">
              <w:rPr>
                <w:lang w:val="fr-FR"/>
              </w:rPr>
              <w:fldChar w:fldCharType="begin">
                <w:ffData>
                  <w:name w:val="Kontrollkästchen8"/>
                  <w:enabled/>
                  <w:calcOnExit w:val="0"/>
                  <w:checkBox>
                    <w:sizeAuto/>
                    <w:default w:val="0"/>
                    <w:checked w:val="0"/>
                  </w:checkBox>
                </w:ffData>
              </w:fldChar>
            </w:r>
            <w:bookmarkStart w:id="4" w:name="Kontrollkästchen8"/>
            <w:r w:rsidRPr="005516B1">
              <w:rPr>
                <w:lang w:val="fr-FR"/>
              </w:rPr>
              <w:instrText xml:space="preserve"> </w:instrText>
            </w:r>
            <w:r w:rsidR="006C2EF8">
              <w:rPr>
                <w:lang w:val="fr-FR"/>
              </w:rPr>
              <w:instrText>FORMCHECKBOX</w:instrText>
            </w:r>
            <w:r w:rsidRPr="005516B1">
              <w:rPr>
                <w:lang w:val="fr-FR"/>
              </w:rPr>
              <w:instrText xml:space="preserve"> </w:instrText>
            </w:r>
            <w:r w:rsidR="00000000">
              <w:rPr>
                <w:lang w:val="fr-FR"/>
              </w:rPr>
            </w:r>
            <w:r w:rsidR="00000000">
              <w:rPr>
                <w:lang w:val="fr-FR"/>
              </w:rPr>
              <w:fldChar w:fldCharType="separate"/>
            </w:r>
            <w:r w:rsidRPr="005516B1">
              <w:rPr>
                <w:lang w:val="fr-FR"/>
              </w:rPr>
              <w:fldChar w:fldCharType="end"/>
            </w:r>
            <w:bookmarkEnd w:id="4"/>
            <w:r w:rsidRPr="005516B1">
              <w:rPr>
                <w:lang w:val="fr-FR"/>
              </w:rPr>
              <w:t xml:space="preserve"> </w:t>
            </w:r>
            <w:r w:rsidR="00175C27">
              <w:rPr>
                <w:b/>
                <w:lang w:val="fr-FR"/>
              </w:rPr>
              <w:t>Copies des certificats modulaires</w:t>
            </w:r>
          </w:p>
        </w:tc>
        <w:tc>
          <w:tcPr>
            <w:tcW w:w="4963" w:type="dxa"/>
            <w:tcBorders>
              <w:left w:val="single" w:sz="4" w:space="0" w:color="auto"/>
              <w:right w:val="single" w:sz="4" w:space="0" w:color="auto"/>
            </w:tcBorders>
            <w:shd w:val="clear" w:color="auto" w:fill="auto"/>
          </w:tcPr>
          <w:p w14:paraId="5A1C8559" w14:textId="77777777" w:rsidR="002A6B90" w:rsidRPr="005516B1" w:rsidRDefault="0071372A" w:rsidP="0071372A">
            <w:pPr>
              <w:pStyle w:val="CVNormal"/>
              <w:tabs>
                <w:tab w:val="left" w:pos="427"/>
              </w:tabs>
              <w:rPr>
                <w:b/>
                <w:i/>
                <w:color w:val="0000FF"/>
                <w:lang w:val="fr-FR"/>
              </w:rPr>
            </w:pPr>
            <w:r>
              <w:rPr>
                <w:rFonts w:cs="Zapf Dingbats"/>
                <w:lang w:val="fr-FR"/>
              </w:rPr>
              <w:t>BF</w:t>
            </w:r>
            <w:r w:rsidR="002A6B90" w:rsidRPr="005516B1">
              <w:rPr>
                <w:rFonts w:cs="Zapf Dingbats"/>
                <w:lang w:val="fr-FR"/>
              </w:rPr>
              <w:t>-M</w:t>
            </w:r>
            <w:proofErr w:type="gramStart"/>
            <w:r w:rsidR="002A6B90" w:rsidRPr="005516B1">
              <w:rPr>
                <w:rFonts w:cs="Zapf Dingbats"/>
                <w:lang w:val="fr-FR"/>
              </w:rPr>
              <w:t>1</w:t>
            </w:r>
            <w:r w:rsidR="002A6B90" w:rsidRPr="005516B1">
              <w:rPr>
                <w:lang w:val="fr-FR"/>
              </w:rPr>
              <w:t>:</w:t>
            </w:r>
            <w:proofErr w:type="gramEnd"/>
            <w:r w:rsidR="002A6B90" w:rsidRPr="005516B1">
              <w:rPr>
                <w:lang w:val="fr-FR"/>
              </w:rPr>
              <w:t xml:space="preserve"> </w:t>
            </w:r>
            <w:r>
              <w:rPr>
                <w:lang w:val="fr-FR"/>
              </w:rPr>
              <w:t>Animer des sessions de formation pour adultes</w:t>
            </w:r>
          </w:p>
        </w:tc>
        <w:tc>
          <w:tcPr>
            <w:tcW w:w="1984" w:type="dxa"/>
            <w:tcBorders>
              <w:left w:val="single" w:sz="4" w:space="0" w:color="auto"/>
              <w:right w:val="single" w:sz="4" w:space="0" w:color="auto"/>
            </w:tcBorders>
          </w:tcPr>
          <w:p w14:paraId="13347B68"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p>
        </w:tc>
        <w:tc>
          <w:tcPr>
            <w:tcW w:w="1560" w:type="dxa"/>
            <w:tcBorders>
              <w:left w:val="single" w:sz="4" w:space="0" w:color="auto"/>
            </w:tcBorders>
          </w:tcPr>
          <w:p w14:paraId="5F6EF09D" w14:textId="77777777" w:rsidR="002A6B90" w:rsidRPr="005516B1" w:rsidRDefault="0071372A" w:rsidP="0071372A">
            <w:pPr>
              <w:pStyle w:val="CVNormal"/>
              <w:ind w:right="283"/>
              <w:rPr>
                <w:sz w:val="16"/>
                <w:lang w:val="fr-FR"/>
              </w:rPr>
            </w:pPr>
            <w:proofErr w:type="gramStart"/>
            <w:r>
              <w:rPr>
                <w:sz w:val="16"/>
                <w:lang w:val="fr-FR"/>
              </w:rPr>
              <w:t>non</w:t>
            </w:r>
            <w:proofErr w:type="gramEnd"/>
            <w:r w:rsidR="002A6B90" w:rsidRPr="005516B1">
              <w:rPr>
                <w:sz w:val="16"/>
                <w:lang w:val="fr-FR"/>
              </w:rPr>
              <w:t xml:space="preserve"> </w:t>
            </w:r>
            <w:r w:rsidR="002A6B90" w:rsidRPr="005516B1">
              <w:rPr>
                <w:sz w:val="16"/>
                <w:lang w:val="fr-FR"/>
              </w:rPr>
              <w:fldChar w:fldCharType="begin">
                <w:ffData>
                  <w:name w:val="Kontrollkästchen15"/>
                  <w:enabled/>
                  <w:calcOnExit w:val="0"/>
                  <w:checkBox>
                    <w:sizeAuto/>
                    <w:default w:val="0"/>
                    <w:checked w:val="0"/>
                  </w:checkBox>
                </w:ffData>
              </w:fldChar>
            </w:r>
            <w:r w:rsidR="002A6B90" w:rsidRPr="005516B1">
              <w:rPr>
                <w:sz w:val="16"/>
                <w:lang w:val="fr-FR"/>
              </w:rPr>
              <w:instrText xml:space="preserve"> </w:instrText>
            </w:r>
            <w:r w:rsidR="006C2EF8">
              <w:rPr>
                <w:sz w:val="16"/>
                <w:lang w:val="fr-FR"/>
              </w:rPr>
              <w:instrText>FORMCHECKBOX</w:instrText>
            </w:r>
            <w:r w:rsidR="002A6B90" w:rsidRPr="005516B1">
              <w:rPr>
                <w:sz w:val="16"/>
                <w:lang w:val="fr-FR"/>
              </w:rPr>
              <w:instrText xml:space="preserve"> </w:instrText>
            </w:r>
            <w:r w:rsidR="00000000">
              <w:rPr>
                <w:sz w:val="16"/>
                <w:lang w:val="fr-FR"/>
              </w:rPr>
            </w:r>
            <w:r w:rsidR="00000000">
              <w:rPr>
                <w:sz w:val="16"/>
                <w:lang w:val="fr-FR"/>
              </w:rPr>
              <w:fldChar w:fldCharType="separate"/>
            </w:r>
            <w:r w:rsidR="002A6B90" w:rsidRPr="005516B1">
              <w:rPr>
                <w:sz w:val="16"/>
                <w:lang w:val="fr-FR"/>
              </w:rPr>
              <w:fldChar w:fldCharType="end"/>
            </w:r>
            <w:r w:rsidR="002A6B90" w:rsidRPr="005516B1">
              <w:rPr>
                <w:sz w:val="16"/>
                <w:lang w:val="fr-FR"/>
              </w:rPr>
              <w:t xml:space="preserve">    </w:t>
            </w:r>
            <w:r>
              <w:rPr>
                <w:sz w:val="16"/>
                <w:lang w:val="fr-FR"/>
              </w:rPr>
              <w:t>oui</w:t>
            </w:r>
            <w:r w:rsidR="002A6B90" w:rsidRPr="005516B1">
              <w:rPr>
                <w:sz w:val="16"/>
                <w:lang w:val="fr-FR"/>
              </w:rPr>
              <w:t xml:space="preserve"> </w:t>
            </w:r>
            <w:r w:rsidR="002A6B90" w:rsidRPr="005516B1">
              <w:rPr>
                <w:sz w:val="16"/>
                <w:lang w:val="fr-FR"/>
              </w:rPr>
              <w:fldChar w:fldCharType="begin">
                <w:ffData>
                  <w:name w:val="Kontrollkästchen16"/>
                  <w:enabled/>
                  <w:calcOnExit w:val="0"/>
                  <w:checkBox>
                    <w:sizeAuto/>
                    <w:default w:val="0"/>
                    <w:checked w:val="0"/>
                  </w:checkBox>
                </w:ffData>
              </w:fldChar>
            </w:r>
            <w:r w:rsidR="002A6B90" w:rsidRPr="005516B1">
              <w:rPr>
                <w:sz w:val="16"/>
                <w:lang w:val="fr-FR"/>
              </w:rPr>
              <w:instrText xml:space="preserve"> </w:instrText>
            </w:r>
            <w:r w:rsidR="006C2EF8">
              <w:rPr>
                <w:sz w:val="16"/>
                <w:lang w:val="fr-FR"/>
              </w:rPr>
              <w:instrText>FORMCHECKBOX</w:instrText>
            </w:r>
            <w:r w:rsidR="002A6B90" w:rsidRPr="005516B1">
              <w:rPr>
                <w:sz w:val="16"/>
                <w:lang w:val="fr-FR"/>
              </w:rPr>
              <w:instrText xml:space="preserve"> </w:instrText>
            </w:r>
            <w:r w:rsidR="00000000">
              <w:rPr>
                <w:sz w:val="16"/>
                <w:lang w:val="fr-FR"/>
              </w:rPr>
            </w:r>
            <w:r w:rsidR="00000000">
              <w:rPr>
                <w:sz w:val="16"/>
                <w:lang w:val="fr-FR"/>
              </w:rPr>
              <w:fldChar w:fldCharType="separate"/>
            </w:r>
            <w:r w:rsidR="002A6B90" w:rsidRPr="005516B1">
              <w:rPr>
                <w:sz w:val="16"/>
                <w:lang w:val="fr-FR"/>
              </w:rPr>
              <w:fldChar w:fldCharType="end"/>
            </w:r>
          </w:p>
        </w:tc>
      </w:tr>
      <w:tr w:rsidR="002A6B90" w:rsidRPr="005516B1" w14:paraId="2F6456F0" w14:textId="77777777" w:rsidTr="006E3487">
        <w:trPr>
          <w:trHeight w:val="144"/>
        </w:trPr>
        <w:tc>
          <w:tcPr>
            <w:tcW w:w="1700" w:type="dxa"/>
            <w:vMerge/>
            <w:tcBorders>
              <w:right w:val="single" w:sz="4" w:space="0" w:color="auto"/>
            </w:tcBorders>
          </w:tcPr>
          <w:p w14:paraId="446E01D9" w14:textId="77777777" w:rsidR="002A6B90" w:rsidRPr="005516B1" w:rsidRDefault="002A6B90" w:rsidP="002A6B90">
            <w:pPr>
              <w:pStyle w:val="CVHeading3-FirstLine"/>
              <w:spacing w:before="60"/>
              <w:jc w:val="left"/>
              <w:rPr>
                <w:b/>
                <w:lang w:val="fr-FR"/>
              </w:rPr>
            </w:pPr>
          </w:p>
        </w:tc>
        <w:tc>
          <w:tcPr>
            <w:tcW w:w="4963" w:type="dxa"/>
            <w:tcBorders>
              <w:left w:val="single" w:sz="4" w:space="0" w:color="auto"/>
              <w:right w:val="single" w:sz="4" w:space="0" w:color="auto"/>
            </w:tcBorders>
            <w:shd w:val="clear" w:color="auto" w:fill="auto"/>
          </w:tcPr>
          <w:p w14:paraId="4B49B035" w14:textId="77777777" w:rsidR="002A6B90" w:rsidRPr="005516B1" w:rsidRDefault="0071372A" w:rsidP="0071372A">
            <w:pPr>
              <w:pStyle w:val="CVNormal"/>
              <w:tabs>
                <w:tab w:val="left" w:pos="427"/>
              </w:tabs>
              <w:rPr>
                <w:b/>
                <w:i/>
                <w:color w:val="0000FF"/>
                <w:lang w:val="fr-FR"/>
              </w:rPr>
            </w:pPr>
            <w:r>
              <w:rPr>
                <w:rFonts w:cs="Zapf Dingbats"/>
                <w:lang w:val="fr-FR"/>
              </w:rPr>
              <w:t>BF</w:t>
            </w:r>
            <w:r w:rsidR="002A6B90" w:rsidRPr="005516B1">
              <w:rPr>
                <w:rFonts w:cs="Zapf Dingbats"/>
                <w:lang w:val="fr-FR"/>
              </w:rPr>
              <w:t>-M</w:t>
            </w:r>
            <w:proofErr w:type="gramStart"/>
            <w:r w:rsidR="002A6B90" w:rsidRPr="005516B1">
              <w:rPr>
                <w:rFonts w:cs="Zapf Dingbats"/>
                <w:lang w:val="fr-FR"/>
              </w:rPr>
              <w:t>2</w:t>
            </w:r>
            <w:r w:rsidR="002A6B90" w:rsidRPr="005516B1">
              <w:rPr>
                <w:lang w:val="fr-FR"/>
              </w:rPr>
              <w:t>:</w:t>
            </w:r>
            <w:proofErr w:type="gramEnd"/>
            <w:r w:rsidR="002A6B90" w:rsidRPr="005516B1">
              <w:rPr>
                <w:lang w:val="fr-FR"/>
              </w:rPr>
              <w:t xml:space="preserve"> </w:t>
            </w:r>
            <w:r>
              <w:rPr>
                <w:lang w:val="fr-FR"/>
              </w:rPr>
              <w:t>Accompagner des processus de formation en groupe</w:t>
            </w:r>
          </w:p>
        </w:tc>
        <w:tc>
          <w:tcPr>
            <w:tcW w:w="1984" w:type="dxa"/>
            <w:tcBorders>
              <w:left w:val="single" w:sz="4" w:space="0" w:color="auto"/>
              <w:right w:val="single" w:sz="4" w:space="0" w:color="auto"/>
            </w:tcBorders>
          </w:tcPr>
          <w:p w14:paraId="64F9BAF1"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r w:rsidRPr="00FB1D0C">
              <w:rPr>
                <w:color w:val="C00000"/>
                <w:sz w:val="21"/>
                <w:szCs w:val="21"/>
                <w:lang w:val="fr-FR"/>
              </w:rPr>
              <w:t xml:space="preserve"> </w:t>
            </w:r>
            <w:r w:rsidR="002A6B90" w:rsidRPr="00FB1D0C">
              <w:rPr>
                <w:b/>
                <w:i/>
                <w:color w:val="C00000"/>
                <w:sz w:val="21"/>
                <w:szCs w:val="21"/>
                <w:lang w:val="fr-FR"/>
              </w:rPr>
              <w:fldChar w:fldCharType="begin">
                <w:ffData>
                  <w:name w:val="Text6"/>
                  <w:enabled/>
                  <w:calcOnExit w:val="0"/>
                  <w:textInput/>
                </w:ffData>
              </w:fldChar>
            </w:r>
            <w:bookmarkStart w:id="5" w:name="Text6"/>
            <w:r w:rsidR="002A6B90" w:rsidRPr="00FB1D0C">
              <w:rPr>
                <w:b/>
                <w:i/>
                <w:color w:val="C00000"/>
                <w:sz w:val="21"/>
                <w:szCs w:val="21"/>
                <w:lang w:val="fr-FR"/>
              </w:rPr>
              <w:instrText xml:space="preserve"> </w:instrText>
            </w:r>
            <w:r w:rsidR="006C2EF8" w:rsidRPr="00FB1D0C">
              <w:rPr>
                <w:b/>
                <w:i/>
                <w:color w:val="C00000"/>
                <w:sz w:val="21"/>
                <w:szCs w:val="21"/>
                <w:lang w:val="fr-FR"/>
              </w:rPr>
              <w:instrText>FORMTEXT</w:instrText>
            </w:r>
            <w:r w:rsidR="002A6B90" w:rsidRPr="00FB1D0C">
              <w:rPr>
                <w:b/>
                <w:i/>
                <w:color w:val="C00000"/>
                <w:sz w:val="21"/>
                <w:szCs w:val="21"/>
                <w:lang w:val="fr-FR"/>
              </w:rPr>
              <w:instrText xml:space="preserve"> </w:instrText>
            </w:r>
            <w:r w:rsidR="002A6B90" w:rsidRPr="00FB1D0C">
              <w:rPr>
                <w:b/>
                <w:i/>
                <w:color w:val="C00000"/>
                <w:sz w:val="21"/>
                <w:szCs w:val="21"/>
                <w:lang w:val="fr-FR"/>
              </w:rPr>
            </w:r>
            <w:r w:rsidR="002A6B90" w:rsidRPr="00FB1D0C">
              <w:rPr>
                <w:b/>
                <w:i/>
                <w:color w:val="C00000"/>
                <w:sz w:val="21"/>
                <w:szCs w:val="21"/>
                <w:lang w:val="fr-FR"/>
              </w:rPr>
              <w:fldChar w:fldCharType="separate"/>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color w:val="C00000"/>
                <w:sz w:val="21"/>
                <w:szCs w:val="21"/>
                <w:lang w:val="fr-FR"/>
              </w:rPr>
              <w:fldChar w:fldCharType="end"/>
            </w:r>
            <w:bookmarkEnd w:id="5"/>
          </w:p>
        </w:tc>
        <w:tc>
          <w:tcPr>
            <w:tcW w:w="1560" w:type="dxa"/>
            <w:tcBorders>
              <w:left w:val="single" w:sz="4" w:space="0" w:color="auto"/>
            </w:tcBorders>
          </w:tcPr>
          <w:p w14:paraId="5B8599A6" w14:textId="77777777" w:rsidR="002A6B90" w:rsidRPr="005516B1" w:rsidRDefault="0071372A" w:rsidP="002A6B90">
            <w:pPr>
              <w:pStyle w:val="CVNormal"/>
              <w:ind w:right="283"/>
              <w:rPr>
                <w:b/>
                <w:i/>
                <w:color w:val="0000FF"/>
                <w:sz w:val="16"/>
                <w:lang w:val="fr-FR"/>
              </w:rPr>
            </w:pPr>
            <w:proofErr w:type="gramStart"/>
            <w:r>
              <w:rPr>
                <w:sz w:val="16"/>
                <w:lang w:val="fr-FR"/>
              </w:rPr>
              <w:t>non</w:t>
            </w:r>
            <w:proofErr w:type="gramEnd"/>
            <w:r w:rsidRPr="005516B1">
              <w:rPr>
                <w:sz w:val="16"/>
                <w:lang w:val="fr-FR"/>
              </w:rPr>
              <w:t xml:space="preserve"> </w:t>
            </w:r>
            <w:r w:rsidRPr="005516B1">
              <w:rPr>
                <w:sz w:val="16"/>
                <w:lang w:val="fr-FR"/>
              </w:rPr>
              <w:fldChar w:fldCharType="begin">
                <w:ffData>
                  <w:name w:val="Kontrollkästchen15"/>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r w:rsidRPr="005516B1">
              <w:rPr>
                <w:sz w:val="16"/>
                <w:lang w:val="fr-FR"/>
              </w:rPr>
              <w:t xml:space="preserve">    </w:t>
            </w:r>
            <w:r>
              <w:rPr>
                <w:sz w:val="16"/>
                <w:lang w:val="fr-FR"/>
              </w:rPr>
              <w:t>oui</w:t>
            </w:r>
            <w:r w:rsidRPr="005516B1">
              <w:rPr>
                <w:sz w:val="16"/>
                <w:lang w:val="fr-FR"/>
              </w:rPr>
              <w:t xml:space="preserve"> </w:t>
            </w:r>
            <w:r w:rsidRPr="005516B1">
              <w:rPr>
                <w:sz w:val="16"/>
                <w:lang w:val="fr-FR"/>
              </w:rPr>
              <w:fldChar w:fldCharType="begin">
                <w:ffData>
                  <w:name w:val="Kontrollkästchen16"/>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p>
        </w:tc>
      </w:tr>
      <w:tr w:rsidR="002A6B90" w:rsidRPr="005516B1" w14:paraId="0109949C" w14:textId="77777777" w:rsidTr="006E3487">
        <w:trPr>
          <w:trHeight w:val="144"/>
        </w:trPr>
        <w:tc>
          <w:tcPr>
            <w:tcW w:w="1700" w:type="dxa"/>
            <w:vMerge/>
            <w:tcBorders>
              <w:right w:val="single" w:sz="4" w:space="0" w:color="auto"/>
            </w:tcBorders>
          </w:tcPr>
          <w:p w14:paraId="376802AA" w14:textId="77777777" w:rsidR="002A6B90" w:rsidRPr="005516B1" w:rsidRDefault="002A6B90" w:rsidP="002A6B90">
            <w:pPr>
              <w:pStyle w:val="CVHeading3-FirstLine"/>
              <w:spacing w:before="60"/>
              <w:jc w:val="left"/>
              <w:rPr>
                <w:b/>
                <w:lang w:val="fr-FR"/>
              </w:rPr>
            </w:pPr>
          </w:p>
        </w:tc>
        <w:tc>
          <w:tcPr>
            <w:tcW w:w="4963" w:type="dxa"/>
            <w:tcBorders>
              <w:left w:val="single" w:sz="4" w:space="0" w:color="auto"/>
              <w:right w:val="single" w:sz="4" w:space="0" w:color="auto"/>
            </w:tcBorders>
            <w:shd w:val="clear" w:color="auto" w:fill="auto"/>
          </w:tcPr>
          <w:p w14:paraId="2C3B068E" w14:textId="77777777" w:rsidR="002A6B90" w:rsidRPr="005516B1" w:rsidRDefault="0071372A" w:rsidP="0071372A">
            <w:pPr>
              <w:pStyle w:val="CVNormal"/>
              <w:tabs>
                <w:tab w:val="left" w:pos="427"/>
              </w:tabs>
              <w:rPr>
                <w:b/>
                <w:i/>
                <w:color w:val="0000FF"/>
                <w:lang w:val="fr-FR"/>
              </w:rPr>
            </w:pPr>
            <w:r>
              <w:rPr>
                <w:rFonts w:cs="Zapf Dingbats"/>
                <w:lang w:val="fr-FR"/>
              </w:rPr>
              <w:t>BF</w:t>
            </w:r>
            <w:r w:rsidR="002A6B90" w:rsidRPr="005516B1">
              <w:rPr>
                <w:rFonts w:cs="Zapf Dingbats"/>
                <w:lang w:val="fr-FR"/>
              </w:rPr>
              <w:t>-</w:t>
            </w:r>
            <w:r w:rsidR="002A6B90" w:rsidRPr="005516B1">
              <w:rPr>
                <w:lang w:val="fr-FR"/>
              </w:rPr>
              <w:t>M</w:t>
            </w:r>
            <w:proofErr w:type="gramStart"/>
            <w:r w:rsidR="002A6B90" w:rsidRPr="005516B1">
              <w:rPr>
                <w:lang w:val="fr-FR"/>
              </w:rPr>
              <w:t>3:</w:t>
            </w:r>
            <w:proofErr w:type="gramEnd"/>
            <w:r w:rsidR="002A6B90" w:rsidRPr="005516B1">
              <w:rPr>
                <w:lang w:val="fr-FR"/>
              </w:rPr>
              <w:t xml:space="preserve"> </w:t>
            </w:r>
            <w:r>
              <w:rPr>
                <w:lang w:val="fr-FR"/>
              </w:rPr>
              <w:t>Soutenir des processus d’apprentissage individuels</w:t>
            </w:r>
            <w:r w:rsidR="002A6B90" w:rsidRPr="005516B1">
              <w:rPr>
                <w:lang w:val="fr-FR"/>
              </w:rPr>
              <w:t xml:space="preserve"> </w:t>
            </w:r>
          </w:p>
        </w:tc>
        <w:tc>
          <w:tcPr>
            <w:tcW w:w="1984" w:type="dxa"/>
            <w:tcBorders>
              <w:left w:val="single" w:sz="4" w:space="0" w:color="auto"/>
              <w:right w:val="single" w:sz="4" w:space="0" w:color="auto"/>
            </w:tcBorders>
          </w:tcPr>
          <w:p w14:paraId="6F774468"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p>
        </w:tc>
        <w:tc>
          <w:tcPr>
            <w:tcW w:w="1560" w:type="dxa"/>
            <w:tcBorders>
              <w:left w:val="single" w:sz="4" w:space="0" w:color="auto"/>
            </w:tcBorders>
          </w:tcPr>
          <w:p w14:paraId="4D884D48" w14:textId="77777777" w:rsidR="002A6B90" w:rsidRPr="005516B1" w:rsidRDefault="0071372A" w:rsidP="002A6B90">
            <w:pPr>
              <w:pStyle w:val="CVNormal"/>
              <w:ind w:right="283"/>
              <w:rPr>
                <w:b/>
                <w:i/>
                <w:color w:val="0000FF"/>
                <w:lang w:val="fr-FR"/>
              </w:rPr>
            </w:pPr>
            <w:proofErr w:type="gramStart"/>
            <w:r>
              <w:rPr>
                <w:sz w:val="16"/>
                <w:lang w:val="fr-FR"/>
              </w:rPr>
              <w:t>non</w:t>
            </w:r>
            <w:proofErr w:type="gramEnd"/>
            <w:r w:rsidRPr="005516B1">
              <w:rPr>
                <w:sz w:val="16"/>
                <w:lang w:val="fr-FR"/>
              </w:rPr>
              <w:t xml:space="preserve"> </w:t>
            </w:r>
            <w:r w:rsidRPr="005516B1">
              <w:rPr>
                <w:sz w:val="16"/>
                <w:lang w:val="fr-FR"/>
              </w:rPr>
              <w:fldChar w:fldCharType="begin">
                <w:ffData>
                  <w:name w:val="Kontrollkästchen15"/>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r w:rsidRPr="005516B1">
              <w:rPr>
                <w:sz w:val="16"/>
                <w:lang w:val="fr-FR"/>
              </w:rPr>
              <w:t xml:space="preserve">    </w:t>
            </w:r>
            <w:r>
              <w:rPr>
                <w:sz w:val="16"/>
                <w:lang w:val="fr-FR"/>
              </w:rPr>
              <w:t>oui</w:t>
            </w:r>
            <w:r w:rsidRPr="005516B1">
              <w:rPr>
                <w:sz w:val="16"/>
                <w:lang w:val="fr-FR"/>
              </w:rPr>
              <w:t xml:space="preserve"> </w:t>
            </w:r>
            <w:r w:rsidRPr="005516B1">
              <w:rPr>
                <w:sz w:val="16"/>
                <w:lang w:val="fr-FR"/>
              </w:rPr>
              <w:fldChar w:fldCharType="begin">
                <w:ffData>
                  <w:name w:val="Kontrollkästchen16"/>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p>
        </w:tc>
      </w:tr>
      <w:tr w:rsidR="002A6B90" w:rsidRPr="005516B1" w14:paraId="123794D5" w14:textId="77777777" w:rsidTr="006E3487">
        <w:trPr>
          <w:trHeight w:val="144"/>
        </w:trPr>
        <w:tc>
          <w:tcPr>
            <w:tcW w:w="1700" w:type="dxa"/>
            <w:vMerge/>
            <w:tcBorders>
              <w:right w:val="single" w:sz="4" w:space="0" w:color="auto"/>
            </w:tcBorders>
          </w:tcPr>
          <w:p w14:paraId="6796C2CA" w14:textId="77777777" w:rsidR="002A6B90" w:rsidRPr="005516B1" w:rsidRDefault="002A6B90" w:rsidP="002A6B90">
            <w:pPr>
              <w:pStyle w:val="CVHeading3-FirstLine"/>
              <w:spacing w:before="60"/>
              <w:jc w:val="left"/>
              <w:rPr>
                <w:b/>
                <w:lang w:val="fr-FR"/>
              </w:rPr>
            </w:pPr>
          </w:p>
        </w:tc>
        <w:tc>
          <w:tcPr>
            <w:tcW w:w="4963" w:type="dxa"/>
            <w:tcBorders>
              <w:left w:val="single" w:sz="4" w:space="0" w:color="auto"/>
              <w:right w:val="single" w:sz="4" w:space="0" w:color="auto"/>
            </w:tcBorders>
            <w:shd w:val="clear" w:color="auto" w:fill="auto"/>
          </w:tcPr>
          <w:p w14:paraId="1DBBC057" w14:textId="77777777" w:rsidR="002A6B90" w:rsidRPr="005516B1" w:rsidRDefault="0071372A" w:rsidP="0071372A">
            <w:pPr>
              <w:pStyle w:val="CVNormal"/>
              <w:tabs>
                <w:tab w:val="left" w:pos="427"/>
              </w:tabs>
              <w:rPr>
                <w:b/>
                <w:i/>
                <w:color w:val="0000FF"/>
                <w:lang w:val="fr-FR"/>
              </w:rPr>
            </w:pPr>
            <w:r>
              <w:rPr>
                <w:lang w:val="fr-FR"/>
              </w:rPr>
              <w:t>BF</w:t>
            </w:r>
            <w:r w:rsidR="002A6B90" w:rsidRPr="005516B1">
              <w:rPr>
                <w:lang w:val="fr-FR"/>
              </w:rPr>
              <w:t>-M</w:t>
            </w:r>
            <w:proofErr w:type="gramStart"/>
            <w:r w:rsidR="002A6B90" w:rsidRPr="005516B1">
              <w:rPr>
                <w:lang w:val="fr-FR"/>
              </w:rPr>
              <w:t>4:</w:t>
            </w:r>
            <w:proofErr w:type="gramEnd"/>
            <w:r w:rsidR="002A6B90" w:rsidRPr="005516B1">
              <w:rPr>
                <w:lang w:val="fr-FR"/>
              </w:rPr>
              <w:t xml:space="preserve"> </w:t>
            </w:r>
            <w:r>
              <w:rPr>
                <w:lang w:val="fr-FR"/>
              </w:rPr>
              <w:t>Concevoir des offres de formation pour adultes</w:t>
            </w:r>
            <w:r w:rsidR="002A6B90" w:rsidRPr="005516B1">
              <w:rPr>
                <w:color w:val="D50202"/>
                <w:lang w:val="fr-FR"/>
              </w:rPr>
              <w:t xml:space="preserve"> </w:t>
            </w:r>
            <w:r w:rsidR="002A6B90" w:rsidRPr="00A307D5">
              <w:rPr>
                <w:b/>
                <w:color w:val="000000"/>
                <w:lang w:val="fr-FR"/>
              </w:rPr>
              <w:t>*</w:t>
            </w:r>
          </w:p>
        </w:tc>
        <w:tc>
          <w:tcPr>
            <w:tcW w:w="1984" w:type="dxa"/>
            <w:tcBorders>
              <w:left w:val="single" w:sz="4" w:space="0" w:color="auto"/>
              <w:right w:val="single" w:sz="4" w:space="0" w:color="auto"/>
            </w:tcBorders>
          </w:tcPr>
          <w:p w14:paraId="46CE7956"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r w:rsidRPr="00FB1D0C">
              <w:rPr>
                <w:color w:val="C00000"/>
                <w:sz w:val="21"/>
                <w:szCs w:val="21"/>
                <w:lang w:val="fr-FR"/>
              </w:rPr>
              <w:t xml:space="preserve"> </w:t>
            </w:r>
            <w:r w:rsidR="002A6B90" w:rsidRPr="00FB1D0C">
              <w:rPr>
                <w:b/>
                <w:i/>
                <w:color w:val="C00000"/>
                <w:sz w:val="21"/>
                <w:szCs w:val="21"/>
                <w:lang w:val="fr-FR"/>
              </w:rPr>
              <w:fldChar w:fldCharType="begin">
                <w:ffData>
                  <w:name w:val="Text8"/>
                  <w:enabled/>
                  <w:calcOnExit w:val="0"/>
                  <w:textInput/>
                </w:ffData>
              </w:fldChar>
            </w:r>
            <w:bookmarkStart w:id="6" w:name="Text8"/>
            <w:r w:rsidR="002A6B90" w:rsidRPr="00FB1D0C">
              <w:rPr>
                <w:b/>
                <w:i/>
                <w:color w:val="C00000"/>
                <w:sz w:val="21"/>
                <w:szCs w:val="21"/>
                <w:lang w:val="fr-FR"/>
              </w:rPr>
              <w:instrText xml:space="preserve"> </w:instrText>
            </w:r>
            <w:r w:rsidR="006C2EF8" w:rsidRPr="00FB1D0C">
              <w:rPr>
                <w:b/>
                <w:i/>
                <w:color w:val="C00000"/>
                <w:sz w:val="21"/>
                <w:szCs w:val="21"/>
                <w:lang w:val="fr-FR"/>
              </w:rPr>
              <w:instrText>FORMTEXT</w:instrText>
            </w:r>
            <w:r w:rsidR="002A6B90" w:rsidRPr="00FB1D0C">
              <w:rPr>
                <w:b/>
                <w:i/>
                <w:color w:val="C00000"/>
                <w:sz w:val="21"/>
                <w:szCs w:val="21"/>
                <w:lang w:val="fr-FR"/>
              </w:rPr>
              <w:instrText xml:space="preserve"> </w:instrText>
            </w:r>
            <w:r w:rsidR="002A6B90" w:rsidRPr="00FB1D0C">
              <w:rPr>
                <w:b/>
                <w:i/>
                <w:color w:val="C00000"/>
                <w:sz w:val="21"/>
                <w:szCs w:val="21"/>
                <w:lang w:val="fr-FR"/>
              </w:rPr>
            </w:r>
            <w:r w:rsidR="002A6B90" w:rsidRPr="00FB1D0C">
              <w:rPr>
                <w:b/>
                <w:i/>
                <w:color w:val="C00000"/>
                <w:sz w:val="21"/>
                <w:szCs w:val="21"/>
                <w:lang w:val="fr-FR"/>
              </w:rPr>
              <w:fldChar w:fldCharType="separate"/>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color w:val="C00000"/>
                <w:sz w:val="21"/>
                <w:szCs w:val="21"/>
                <w:lang w:val="fr-FR"/>
              </w:rPr>
              <w:fldChar w:fldCharType="end"/>
            </w:r>
            <w:bookmarkEnd w:id="6"/>
          </w:p>
        </w:tc>
        <w:tc>
          <w:tcPr>
            <w:tcW w:w="1560" w:type="dxa"/>
            <w:tcBorders>
              <w:left w:val="single" w:sz="4" w:space="0" w:color="auto"/>
            </w:tcBorders>
          </w:tcPr>
          <w:p w14:paraId="7A11A6C4" w14:textId="77777777" w:rsidR="002A6B90" w:rsidRPr="005516B1" w:rsidRDefault="0071372A" w:rsidP="002A6B90">
            <w:pPr>
              <w:pStyle w:val="CVNormal"/>
              <w:ind w:right="283"/>
              <w:rPr>
                <w:b/>
                <w:i/>
                <w:color w:val="0000FF"/>
                <w:lang w:val="fr-FR"/>
              </w:rPr>
            </w:pPr>
            <w:proofErr w:type="gramStart"/>
            <w:r>
              <w:rPr>
                <w:sz w:val="16"/>
                <w:lang w:val="fr-FR"/>
              </w:rPr>
              <w:t>non</w:t>
            </w:r>
            <w:proofErr w:type="gramEnd"/>
            <w:r w:rsidRPr="005516B1">
              <w:rPr>
                <w:sz w:val="16"/>
                <w:lang w:val="fr-FR"/>
              </w:rPr>
              <w:t xml:space="preserve"> </w:t>
            </w:r>
            <w:r w:rsidRPr="005516B1">
              <w:rPr>
                <w:sz w:val="16"/>
                <w:lang w:val="fr-FR"/>
              </w:rPr>
              <w:fldChar w:fldCharType="begin">
                <w:ffData>
                  <w:name w:val="Kontrollkästchen15"/>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r w:rsidRPr="005516B1">
              <w:rPr>
                <w:sz w:val="16"/>
                <w:lang w:val="fr-FR"/>
              </w:rPr>
              <w:t xml:space="preserve">    </w:t>
            </w:r>
            <w:r>
              <w:rPr>
                <w:sz w:val="16"/>
                <w:lang w:val="fr-FR"/>
              </w:rPr>
              <w:t>oui</w:t>
            </w:r>
            <w:r w:rsidRPr="005516B1">
              <w:rPr>
                <w:sz w:val="16"/>
                <w:lang w:val="fr-FR"/>
              </w:rPr>
              <w:t xml:space="preserve"> </w:t>
            </w:r>
            <w:r w:rsidRPr="005516B1">
              <w:rPr>
                <w:sz w:val="16"/>
                <w:lang w:val="fr-FR"/>
              </w:rPr>
              <w:fldChar w:fldCharType="begin">
                <w:ffData>
                  <w:name w:val="Kontrollkästchen16"/>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p>
        </w:tc>
      </w:tr>
      <w:tr w:rsidR="002A6B90" w:rsidRPr="005516B1" w14:paraId="0317D021" w14:textId="77777777" w:rsidTr="006E3487">
        <w:trPr>
          <w:trHeight w:val="144"/>
        </w:trPr>
        <w:tc>
          <w:tcPr>
            <w:tcW w:w="1700" w:type="dxa"/>
            <w:vMerge/>
            <w:tcBorders>
              <w:right w:val="single" w:sz="4" w:space="0" w:color="auto"/>
            </w:tcBorders>
          </w:tcPr>
          <w:p w14:paraId="79556AF2" w14:textId="77777777" w:rsidR="002A6B90" w:rsidRPr="005516B1" w:rsidRDefault="002A6B90" w:rsidP="002A6B90">
            <w:pPr>
              <w:pStyle w:val="CVHeading3-FirstLine"/>
              <w:spacing w:before="60"/>
              <w:jc w:val="left"/>
              <w:rPr>
                <w:b/>
                <w:lang w:val="fr-FR"/>
              </w:rPr>
            </w:pPr>
          </w:p>
        </w:tc>
        <w:tc>
          <w:tcPr>
            <w:tcW w:w="4963" w:type="dxa"/>
            <w:tcBorders>
              <w:left w:val="single" w:sz="4" w:space="0" w:color="auto"/>
              <w:right w:val="single" w:sz="4" w:space="0" w:color="auto"/>
            </w:tcBorders>
            <w:shd w:val="clear" w:color="auto" w:fill="auto"/>
          </w:tcPr>
          <w:p w14:paraId="5CF4AF43" w14:textId="77777777" w:rsidR="002A6B90" w:rsidRPr="005516B1" w:rsidRDefault="0071372A" w:rsidP="0071372A">
            <w:pPr>
              <w:pStyle w:val="CVNormal"/>
              <w:tabs>
                <w:tab w:val="left" w:pos="427"/>
              </w:tabs>
              <w:rPr>
                <w:b/>
                <w:i/>
                <w:color w:val="0000FF"/>
                <w:lang w:val="fr-FR"/>
              </w:rPr>
            </w:pPr>
            <w:r>
              <w:rPr>
                <w:rFonts w:cs="Zapf Dingbats"/>
                <w:lang w:val="fr-FR"/>
              </w:rPr>
              <w:t>BF</w:t>
            </w:r>
            <w:r w:rsidR="002A6B90" w:rsidRPr="005516B1">
              <w:rPr>
                <w:rFonts w:cs="Zapf Dingbats"/>
                <w:lang w:val="fr-FR"/>
              </w:rPr>
              <w:t>-</w:t>
            </w:r>
            <w:r w:rsidR="002A6B90" w:rsidRPr="005516B1">
              <w:rPr>
                <w:lang w:val="fr-FR"/>
              </w:rPr>
              <w:t>M</w:t>
            </w:r>
            <w:proofErr w:type="gramStart"/>
            <w:r w:rsidR="002A6B90" w:rsidRPr="005516B1">
              <w:rPr>
                <w:lang w:val="fr-FR"/>
              </w:rPr>
              <w:t>5:</w:t>
            </w:r>
            <w:proofErr w:type="gramEnd"/>
            <w:r w:rsidR="002A6B90" w:rsidRPr="005516B1">
              <w:rPr>
                <w:lang w:val="fr-FR"/>
              </w:rPr>
              <w:t xml:space="preserve"> </w:t>
            </w:r>
            <w:r>
              <w:rPr>
                <w:lang w:val="fr-FR"/>
              </w:rPr>
              <w:t>Concevoir des sessions de formation pour adultes sur le plan didactique</w:t>
            </w:r>
            <w:r w:rsidR="002A6B90" w:rsidRPr="005516B1">
              <w:rPr>
                <w:b/>
                <w:color w:val="0000FF"/>
                <w:lang w:val="fr-FR"/>
              </w:rPr>
              <w:t xml:space="preserve"> </w:t>
            </w:r>
            <w:r w:rsidR="002A6B90" w:rsidRPr="005516B1">
              <w:rPr>
                <w:b/>
                <w:lang w:val="fr-FR"/>
              </w:rPr>
              <w:t>*</w:t>
            </w:r>
          </w:p>
        </w:tc>
        <w:tc>
          <w:tcPr>
            <w:tcW w:w="1984" w:type="dxa"/>
            <w:tcBorders>
              <w:left w:val="single" w:sz="4" w:space="0" w:color="auto"/>
              <w:right w:val="single" w:sz="4" w:space="0" w:color="auto"/>
            </w:tcBorders>
          </w:tcPr>
          <w:p w14:paraId="31F4862A"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r w:rsidRPr="00FB1D0C">
              <w:rPr>
                <w:color w:val="C00000"/>
                <w:sz w:val="21"/>
                <w:szCs w:val="21"/>
                <w:lang w:val="fr-FR"/>
              </w:rPr>
              <w:t xml:space="preserve"> </w:t>
            </w:r>
            <w:r w:rsidR="002A6B90" w:rsidRPr="00FB1D0C">
              <w:rPr>
                <w:b/>
                <w:i/>
                <w:color w:val="C00000"/>
                <w:sz w:val="21"/>
                <w:szCs w:val="21"/>
                <w:lang w:val="fr-FR"/>
              </w:rPr>
              <w:fldChar w:fldCharType="begin">
                <w:ffData>
                  <w:name w:val="Text9"/>
                  <w:enabled/>
                  <w:calcOnExit w:val="0"/>
                  <w:textInput/>
                </w:ffData>
              </w:fldChar>
            </w:r>
            <w:bookmarkStart w:id="7" w:name="Text9"/>
            <w:r w:rsidR="002A6B90" w:rsidRPr="00FB1D0C">
              <w:rPr>
                <w:b/>
                <w:i/>
                <w:color w:val="C00000"/>
                <w:sz w:val="21"/>
                <w:szCs w:val="21"/>
                <w:lang w:val="fr-FR"/>
              </w:rPr>
              <w:instrText xml:space="preserve"> </w:instrText>
            </w:r>
            <w:r w:rsidR="006C2EF8" w:rsidRPr="00FB1D0C">
              <w:rPr>
                <w:b/>
                <w:i/>
                <w:color w:val="C00000"/>
                <w:sz w:val="21"/>
                <w:szCs w:val="21"/>
                <w:lang w:val="fr-FR"/>
              </w:rPr>
              <w:instrText>FORMTEXT</w:instrText>
            </w:r>
            <w:r w:rsidR="002A6B90" w:rsidRPr="00FB1D0C">
              <w:rPr>
                <w:b/>
                <w:i/>
                <w:color w:val="C00000"/>
                <w:sz w:val="21"/>
                <w:szCs w:val="21"/>
                <w:lang w:val="fr-FR"/>
              </w:rPr>
              <w:instrText xml:space="preserve"> </w:instrText>
            </w:r>
            <w:r w:rsidR="002A6B90" w:rsidRPr="00FB1D0C">
              <w:rPr>
                <w:b/>
                <w:i/>
                <w:color w:val="C00000"/>
                <w:sz w:val="21"/>
                <w:szCs w:val="21"/>
                <w:lang w:val="fr-FR"/>
              </w:rPr>
            </w:r>
            <w:r w:rsidR="002A6B90" w:rsidRPr="00FB1D0C">
              <w:rPr>
                <w:b/>
                <w:i/>
                <w:color w:val="C00000"/>
                <w:sz w:val="21"/>
                <w:szCs w:val="21"/>
                <w:lang w:val="fr-FR"/>
              </w:rPr>
              <w:fldChar w:fldCharType="separate"/>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noProof/>
                <w:color w:val="C00000"/>
                <w:sz w:val="21"/>
                <w:szCs w:val="21"/>
                <w:lang w:val="fr-FR"/>
              </w:rPr>
              <w:t> </w:t>
            </w:r>
            <w:r w:rsidR="002A6B90" w:rsidRPr="00FB1D0C">
              <w:rPr>
                <w:b/>
                <w:i/>
                <w:color w:val="C00000"/>
                <w:sz w:val="21"/>
                <w:szCs w:val="21"/>
                <w:lang w:val="fr-FR"/>
              </w:rPr>
              <w:fldChar w:fldCharType="end"/>
            </w:r>
            <w:bookmarkEnd w:id="7"/>
          </w:p>
        </w:tc>
        <w:tc>
          <w:tcPr>
            <w:tcW w:w="1560" w:type="dxa"/>
            <w:tcBorders>
              <w:left w:val="single" w:sz="4" w:space="0" w:color="auto"/>
            </w:tcBorders>
          </w:tcPr>
          <w:p w14:paraId="0CCBD785" w14:textId="77777777" w:rsidR="002A6B90" w:rsidRPr="005516B1" w:rsidRDefault="0071372A" w:rsidP="002A6B90">
            <w:pPr>
              <w:pStyle w:val="CVNormal"/>
              <w:ind w:right="283"/>
              <w:rPr>
                <w:b/>
                <w:i/>
                <w:color w:val="0000FF"/>
                <w:lang w:val="fr-FR"/>
              </w:rPr>
            </w:pPr>
            <w:proofErr w:type="gramStart"/>
            <w:r>
              <w:rPr>
                <w:sz w:val="16"/>
                <w:lang w:val="fr-FR"/>
              </w:rPr>
              <w:t>non</w:t>
            </w:r>
            <w:proofErr w:type="gramEnd"/>
            <w:r w:rsidRPr="005516B1">
              <w:rPr>
                <w:sz w:val="16"/>
                <w:lang w:val="fr-FR"/>
              </w:rPr>
              <w:t xml:space="preserve"> </w:t>
            </w:r>
            <w:r w:rsidRPr="005516B1">
              <w:rPr>
                <w:sz w:val="16"/>
                <w:lang w:val="fr-FR"/>
              </w:rPr>
              <w:fldChar w:fldCharType="begin">
                <w:ffData>
                  <w:name w:val="Kontrollkästchen15"/>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r w:rsidRPr="005516B1">
              <w:rPr>
                <w:sz w:val="16"/>
                <w:lang w:val="fr-FR"/>
              </w:rPr>
              <w:t xml:space="preserve">    </w:t>
            </w:r>
            <w:r>
              <w:rPr>
                <w:sz w:val="16"/>
                <w:lang w:val="fr-FR"/>
              </w:rPr>
              <w:t>oui</w:t>
            </w:r>
            <w:r w:rsidRPr="005516B1">
              <w:rPr>
                <w:sz w:val="16"/>
                <w:lang w:val="fr-FR"/>
              </w:rPr>
              <w:t xml:space="preserve"> </w:t>
            </w:r>
            <w:r w:rsidRPr="005516B1">
              <w:rPr>
                <w:sz w:val="16"/>
                <w:lang w:val="fr-FR"/>
              </w:rPr>
              <w:fldChar w:fldCharType="begin">
                <w:ffData>
                  <w:name w:val="Kontrollkästchen16"/>
                  <w:enabled/>
                  <w:calcOnExit w:val="0"/>
                  <w:checkBox>
                    <w:sizeAuto/>
                    <w:default w:val="0"/>
                    <w:checked w:val="0"/>
                  </w:checkBox>
                </w:ffData>
              </w:fldChar>
            </w:r>
            <w:r w:rsidRPr="005516B1">
              <w:rPr>
                <w:sz w:val="16"/>
                <w:lang w:val="fr-FR"/>
              </w:rPr>
              <w:instrText xml:space="preserve"> </w:instrText>
            </w:r>
            <w:r w:rsidR="006C2EF8">
              <w:rPr>
                <w:sz w:val="16"/>
                <w:lang w:val="fr-FR"/>
              </w:rPr>
              <w:instrText>FORMCHECKBOX</w:instrText>
            </w:r>
            <w:r w:rsidRPr="005516B1">
              <w:rPr>
                <w:sz w:val="16"/>
                <w:lang w:val="fr-FR"/>
              </w:rPr>
              <w:instrText xml:space="preserve"> </w:instrText>
            </w:r>
            <w:r w:rsidR="00000000">
              <w:rPr>
                <w:sz w:val="16"/>
                <w:lang w:val="fr-FR"/>
              </w:rPr>
            </w:r>
            <w:r w:rsidR="00000000">
              <w:rPr>
                <w:sz w:val="16"/>
                <w:lang w:val="fr-FR"/>
              </w:rPr>
              <w:fldChar w:fldCharType="separate"/>
            </w:r>
            <w:r w:rsidRPr="005516B1">
              <w:rPr>
                <w:sz w:val="16"/>
                <w:lang w:val="fr-FR"/>
              </w:rPr>
              <w:fldChar w:fldCharType="end"/>
            </w:r>
          </w:p>
        </w:tc>
      </w:tr>
      <w:tr w:rsidR="002A6B90" w:rsidRPr="005516B1" w14:paraId="3B753B3C" w14:textId="77777777" w:rsidTr="006E3487">
        <w:trPr>
          <w:trHeight w:val="144"/>
        </w:trPr>
        <w:tc>
          <w:tcPr>
            <w:tcW w:w="1700" w:type="dxa"/>
            <w:vMerge/>
            <w:tcBorders>
              <w:right w:val="single" w:sz="4" w:space="0" w:color="auto"/>
            </w:tcBorders>
          </w:tcPr>
          <w:p w14:paraId="4398280D" w14:textId="77777777" w:rsidR="002A6B90" w:rsidRPr="005516B1" w:rsidRDefault="002A6B90" w:rsidP="002A6B90">
            <w:pPr>
              <w:pStyle w:val="CVHeading3-FirstLine"/>
              <w:spacing w:before="60"/>
              <w:jc w:val="left"/>
              <w:rPr>
                <w:b/>
                <w:lang w:val="fr-FR"/>
              </w:rPr>
            </w:pPr>
          </w:p>
        </w:tc>
        <w:tc>
          <w:tcPr>
            <w:tcW w:w="4963" w:type="dxa"/>
            <w:tcBorders>
              <w:left w:val="single" w:sz="4" w:space="0" w:color="auto"/>
              <w:right w:val="single" w:sz="4" w:space="0" w:color="auto"/>
            </w:tcBorders>
            <w:shd w:val="clear" w:color="auto" w:fill="auto"/>
          </w:tcPr>
          <w:p w14:paraId="3F455F0E" w14:textId="77777777" w:rsidR="002A6B90" w:rsidRPr="005516B1" w:rsidRDefault="002A6B90" w:rsidP="0071372A">
            <w:pPr>
              <w:pStyle w:val="CVNormal"/>
              <w:tabs>
                <w:tab w:val="left" w:pos="427"/>
              </w:tabs>
              <w:rPr>
                <w:b/>
                <w:i/>
                <w:color w:val="D50202"/>
                <w:lang w:val="fr-FR"/>
              </w:rPr>
            </w:pPr>
            <w:r w:rsidRPr="00A307D5">
              <w:rPr>
                <w:b/>
                <w:color w:val="000000"/>
                <w:lang w:val="fr-FR"/>
              </w:rPr>
              <w:t>*</w:t>
            </w:r>
            <w:r w:rsidRPr="00A307D5">
              <w:rPr>
                <w:color w:val="000000"/>
                <w:lang w:val="fr-FR"/>
              </w:rPr>
              <w:tab/>
            </w:r>
            <w:r w:rsidR="0071372A" w:rsidRPr="00FB1D0C">
              <w:rPr>
                <w:color w:val="C00000"/>
                <w:lang w:val="fr-FR"/>
              </w:rPr>
              <w:t xml:space="preserve">La supervision doit être </w:t>
            </w:r>
            <w:r w:rsidR="0071372A" w:rsidRPr="00FB1D0C">
              <w:rPr>
                <w:color w:val="C00000"/>
                <w:u w:val="single"/>
                <w:lang w:val="fr-FR"/>
              </w:rPr>
              <w:t>mentionnée explicitement</w:t>
            </w:r>
            <w:r w:rsidR="0071372A" w:rsidRPr="00FB1D0C">
              <w:rPr>
                <w:color w:val="C00000"/>
                <w:lang w:val="fr-FR"/>
              </w:rPr>
              <w:t xml:space="preserve"> sur le certificat de module 4 ou 5 ou par une attestation de l’institution dans un document additionnel</w:t>
            </w:r>
            <w:r w:rsidRPr="00FB1D0C">
              <w:rPr>
                <w:color w:val="C00000"/>
                <w:lang w:val="fr-FR"/>
              </w:rPr>
              <w:t>.</w:t>
            </w:r>
          </w:p>
        </w:tc>
        <w:tc>
          <w:tcPr>
            <w:tcW w:w="1984" w:type="dxa"/>
            <w:tcBorders>
              <w:left w:val="single" w:sz="4" w:space="0" w:color="auto"/>
              <w:right w:val="single" w:sz="4" w:space="0" w:color="auto"/>
            </w:tcBorders>
          </w:tcPr>
          <w:p w14:paraId="635C6EE1" w14:textId="77777777" w:rsidR="002A6B90" w:rsidRPr="00FB1D0C" w:rsidRDefault="009B12AF" w:rsidP="002A6B90">
            <w:pPr>
              <w:pStyle w:val="CVNormal"/>
              <w:ind w:left="142" w:right="283"/>
              <w:rPr>
                <w:b/>
                <w:i/>
                <w:color w:val="C00000"/>
                <w:sz w:val="21"/>
                <w:szCs w:val="21"/>
                <w:lang w:val="fr-FR"/>
              </w:rPr>
            </w:pPr>
            <w:r w:rsidRPr="00FB1D0C">
              <w:rPr>
                <w:b/>
                <w:color w:val="C00000"/>
                <w:sz w:val="21"/>
                <w:szCs w:val="21"/>
                <w:lang w:val="fr-FR"/>
              </w:rPr>
              <w:t>*</w:t>
            </w:r>
          </w:p>
        </w:tc>
        <w:tc>
          <w:tcPr>
            <w:tcW w:w="1560" w:type="dxa"/>
            <w:tcBorders>
              <w:left w:val="single" w:sz="4" w:space="0" w:color="auto"/>
            </w:tcBorders>
          </w:tcPr>
          <w:p w14:paraId="6C16A2EC" w14:textId="77777777" w:rsidR="002A6B90" w:rsidRPr="005516B1" w:rsidRDefault="002A6B90" w:rsidP="002A6B90">
            <w:pPr>
              <w:pStyle w:val="CVNormal"/>
              <w:ind w:left="142" w:right="283"/>
              <w:rPr>
                <w:b/>
                <w:i/>
                <w:color w:val="0000FF"/>
                <w:lang w:val="fr-FR"/>
              </w:rPr>
            </w:pPr>
          </w:p>
        </w:tc>
      </w:tr>
    </w:tbl>
    <w:p w14:paraId="1B6E3E3F" w14:textId="77777777" w:rsidR="009B12AF" w:rsidRPr="00FB1D0C" w:rsidRDefault="009B12AF" w:rsidP="009B12AF">
      <w:pPr>
        <w:ind w:left="6372" w:right="282"/>
        <w:rPr>
          <w:color w:val="C00000"/>
          <w:sz w:val="16"/>
          <w:lang w:val="fr-FR"/>
        </w:rPr>
      </w:pPr>
      <w:r w:rsidRPr="00FB1D0C">
        <w:rPr>
          <w:b/>
          <w:color w:val="C00000"/>
          <w:sz w:val="16"/>
          <w:lang w:val="fr-FR"/>
        </w:rPr>
        <w:t xml:space="preserve">      *</w:t>
      </w:r>
      <w:r w:rsidRPr="00FB1D0C">
        <w:rPr>
          <w:color w:val="C00000"/>
          <w:sz w:val="16"/>
          <w:lang w:val="fr-FR"/>
        </w:rPr>
        <w:t xml:space="preserve"> à remplir obligatoirement</w:t>
      </w:r>
    </w:p>
    <w:p w14:paraId="6F56BB5E" w14:textId="77777777" w:rsidR="002A6B90" w:rsidRPr="00FB1D0C" w:rsidRDefault="002A6B90" w:rsidP="00DC34BC">
      <w:pPr>
        <w:widowControl w:val="0"/>
        <w:autoSpaceDE w:val="0"/>
        <w:autoSpaceDN w:val="0"/>
        <w:adjustRightInd w:val="0"/>
        <w:rPr>
          <w:rFonts w:ascii="Arial Narrow" w:hAnsi="Arial Narrow"/>
          <w:i/>
          <w:color w:val="C00000"/>
          <w:lang w:val="fr-FR"/>
        </w:rPr>
      </w:pPr>
      <w:r w:rsidRPr="00FB1D0C">
        <w:rPr>
          <w:rFonts w:ascii="Arial Narrow" w:hAnsi="Arial Narrow"/>
          <w:b/>
          <w:color w:val="C00000"/>
          <w:lang w:val="fr-FR"/>
        </w:rPr>
        <w:lastRenderedPageBreak/>
        <w:sym w:font="Wingdings" w:char="F046"/>
      </w:r>
      <w:r w:rsidRPr="00FB1D0C">
        <w:rPr>
          <w:rFonts w:ascii="Arial Narrow" w:hAnsi="Arial Narrow"/>
          <w:b/>
          <w:color w:val="C00000"/>
          <w:lang w:val="fr-FR"/>
        </w:rPr>
        <w:t xml:space="preserve"> </w:t>
      </w:r>
      <w:r w:rsidR="00DC34BC" w:rsidRPr="00FB1D0C">
        <w:rPr>
          <w:rFonts w:ascii="Arial Narrow" w:hAnsi="Arial Narrow"/>
          <w:i/>
          <w:color w:val="C00000"/>
          <w:lang w:val="fr-FR"/>
        </w:rPr>
        <w:t>Le certificat du module BF-M1 ou « Certificat FSEA » bénéficie d’une durée de validité illimitée. Les certificats des modules de BF-M2 à BF-M5 ne peuvent pas remonter à plus de 5 ans au moment de la présentation du dossier. Au cas où les certificats modulaires seraient plus anciens, une demande de validation des acquis</w:t>
      </w:r>
      <w:r w:rsidR="009C5599" w:rsidRPr="00FB1D0C">
        <w:rPr>
          <w:rFonts w:ascii="Arial Narrow" w:hAnsi="Arial Narrow"/>
          <w:i/>
          <w:color w:val="C00000"/>
          <w:lang w:val="fr-FR"/>
        </w:rPr>
        <w:t xml:space="preserve"> allégée</w:t>
      </w:r>
      <w:r w:rsidR="00506320" w:rsidRPr="00FB1D0C">
        <w:rPr>
          <w:rFonts w:ascii="Arial Narrow" w:hAnsi="Arial Narrow"/>
          <w:i/>
          <w:color w:val="C00000"/>
          <w:lang w:val="fr-FR"/>
        </w:rPr>
        <w:t xml:space="preserve"> (</w:t>
      </w:r>
      <w:proofErr w:type="spellStart"/>
      <w:r w:rsidR="00506320" w:rsidRPr="00FB1D0C">
        <w:rPr>
          <w:rFonts w:ascii="Arial Narrow" w:hAnsi="Arial Narrow"/>
          <w:i/>
          <w:color w:val="C00000"/>
          <w:lang w:val="fr-FR"/>
        </w:rPr>
        <w:t>VAa</w:t>
      </w:r>
      <w:proofErr w:type="spellEnd"/>
      <w:r w:rsidR="00506320" w:rsidRPr="00FB1D0C">
        <w:rPr>
          <w:rFonts w:ascii="Arial Narrow" w:hAnsi="Arial Narrow"/>
          <w:i/>
          <w:color w:val="C00000"/>
          <w:lang w:val="fr-FR"/>
        </w:rPr>
        <w:t>)</w:t>
      </w:r>
      <w:r w:rsidR="00DC34BC" w:rsidRPr="00FB1D0C">
        <w:rPr>
          <w:rFonts w:ascii="Arial Narrow" w:hAnsi="Arial Narrow"/>
          <w:i/>
          <w:color w:val="C00000"/>
          <w:lang w:val="fr-FR"/>
        </w:rPr>
        <w:t xml:space="preserve"> doit être déposée. Ce certificat modulaire servira de document de preuve en plus de l'autoévaluation. </w:t>
      </w:r>
      <w:r w:rsidR="00BC024E" w:rsidRPr="00FB1D0C">
        <w:rPr>
          <w:rFonts w:ascii="Arial Narrow" w:hAnsi="Arial Narrow"/>
          <w:i/>
          <w:color w:val="C00000"/>
          <w:lang w:val="fr-FR"/>
        </w:rPr>
        <w:t xml:space="preserve">Dans </w:t>
      </w:r>
      <w:r w:rsidR="00F16DD4" w:rsidRPr="00FB1D0C">
        <w:rPr>
          <w:rFonts w:ascii="Arial Narrow" w:hAnsi="Arial Narrow"/>
          <w:i/>
          <w:color w:val="C00000"/>
          <w:lang w:val="fr-FR"/>
        </w:rPr>
        <w:t>ce</w:t>
      </w:r>
      <w:r w:rsidR="00BC024E" w:rsidRPr="00FB1D0C">
        <w:rPr>
          <w:rFonts w:ascii="Arial Narrow" w:hAnsi="Arial Narrow"/>
          <w:i/>
          <w:color w:val="C00000"/>
          <w:lang w:val="fr-FR"/>
        </w:rPr>
        <w:t xml:space="preserve"> cas, nous vous prions de nous envoyer en premier lieu le dossier d’admission complet. Nous vous informerons par la suite de la procédure de </w:t>
      </w:r>
      <w:proofErr w:type="spellStart"/>
      <w:r w:rsidR="00BC024E" w:rsidRPr="00FB1D0C">
        <w:rPr>
          <w:rFonts w:ascii="Arial Narrow" w:hAnsi="Arial Narrow"/>
          <w:i/>
          <w:color w:val="C00000"/>
          <w:lang w:val="fr-FR"/>
        </w:rPr>
        <w:t>VAa</w:t>
      </w:r>
      <w:proofErr w:type="spellEnd"/>
      <w:r w:rsidR="00BC024E" w:rsidRPr="00FB1D0C">
        <w:rPr>
          <w:rFonts w:ascii="Arial Narrow" w:hAnsi="Arial Narrow"/>
          <w:i/>
          <w:color w:val="C00000"/>
          <w:lang w:val="fr-FR"/>
        </w:rPr>
        <w:t xml:space="preserve">. </w:t>
      </w:r>
    </w:p>
    <w:p w14:paraId="6D5F0619" w14:textId="77777777" w:rsidR="00F16DD4" w:rsidRPr="00FB1D0C" w:rsidRDefault="00F16DD4" w:rsidP="00DC34BC">
      <w:pPr>
        <w:widowControl w:val="0"/>
        <w:autoSpaceDE w:val="0"/>
        <w:autoSpaceDN w:val="0"/>
        <w:adjustRightInd w:val="0"/>
        <w:rPr>
          <w:rFonts w:ascii="Arial Narrow" w:hAnsi="Arial Narrow"/>
          <w:bCs/>
          <w:i/>
          <w:color w:val="C00000"/>
          <w:lang w:val="fr-FR"/>
        </w:rPr>
      </w:pPr>
      <w:r w:rsidRPr="00FB1D0C">
        <w:rPr>
          <w:rFonts w:ascii="Arial Narrow" w:hAnsi="Arial Narrow"/>
          <w:b/>
          <w:color w:val="C00000"/>
          <w:lang w:val="fr-FR"/>
        </w:rPr>
        <w:sym w:font="Wingdings" w:char="F046"/>
      </w:r>
      <w:r w:rsidRPr="00FB1D0C">
        <w:rPr>
          <w:rFonts w:ascii="Arial Narrow" w:hAnsi="Arial Narrow"/>
          <w:bCs/>
          <w:color w:val="C00000"/>
          <w:lang w:val="fr-FR"/>
        </w:rPr>
        <w:t xml:space="preserve">Les certificats modulaires datés de plus de 5 années ne peuvent pas bénéficier d’une </w:t>
      </w:r>
      <w:proofErr w:type="spellStart"/>
      <w:r w:rsidRPr="00FB1D0C">
        <w:rPr>
          <w:rFonts w:ascii="Arial Narrow" w:hAnsi="Arial Narrow"/>
          <w:bCs/>
          <w:color w:val="C00000"/>
          <w:lang w:val="fr-FR"/>
        </w:rPr>
        <w:t>VAa</w:t>
      </w:r>
      <w:proofErr w:type="spellEnd"/>
      <w:r w:rsidRPr="00FB1D0C">
        <w:rPr>
          <w:rFonts w:ascii="Arial Narrow" w:hAnsi="Arial Narrow"/>
          <w:bCs/>
          <w:color w:val="C00000"/>
          <w:lang w:val="fr-FR"/>
        </w:rPr>
        <w:t xml:space="preserve">. Ils sont soumis à une procédure de validation des acquis standard (VA). Dans ces cas, nous n’acceptons le dossier d’admission qu’après la réussite de la procédure VA. Pour toute information au sujet de la VA, veuillez consulter notre site Internet. </w:t>
      </w:r>
    </w:p>
    <w:p w14:paraId="7179DE25" w14:textId="77777777" w:rsidR="00F16DD4" w:rsidRPr="005516B1" w:rsidRDefault="00F16DD4" w:rsidP="00DC34BC">
      <w:pPr>
        <w:widowControl w:val="0"/>
        <w:autoSpaceDE w:val="0"/>
        <w:autoSpaceDN w:val="0"/>
        <w:adjustRightInd w:val="0"/>
        <w:rPr>
          <w:rFonts w:ascii="Arial Narrow" w:hAnsi="Arial Narrow"/>
          <w:i/>
          <w:color w:val="D50202"/>
          <w:lang w:val="fr-FR"/>
        </w:rPr>
      </w:pPr>
    </w:p>
    <w:p w14:paraId="6B4C3563" w14:textId="77777777" w:rsidR="002A6B90" w:rsidRPr="005516B1" w:rsidRDefault="002A6B90" w:rsidP="002A6B90">
      <w:pPr>
        <w:pStyle w:val="CVNormal"/>
        <w:tabs>
          <w:tab w:val="left" w:pos="142"/>
        </w:tabs>
        <w:ind w:left="-142"/>
        <w:rPr>
          <w:lang w:val="fr-FR"/>
        </w:rPr>
      </w:pPr>
    </w:p>
    <w:p w14:paraId="65A91238" w14:textId="77777777" w:rsidR="002A6B90" w:rsidRPr="005516B1" w:rsidRDefault="009A6A50" w:rsidP="002A6B90">
      <w:pPr>
        <w:pStyle w:val="CVMedium"/>
        <w:tabs>
          <w:tab w:val="left" w:pos="142"/>
        </w:tabs>
        <w:ind w:left="-142"/>
        <w:rPr>
          <w:lang w:val="fr-FR"/>
        </w:rPr>
      </w:pPr>
      <w:r>
        <w:rPr>
          <w:lang w:val="fr-FR"/>
        </w:rPr>
        <w:t>Déclaration d’engagement</w:t>
      </w:r>
    </w:p>
    <w:p w14:paraId="222CE6E8" w14:textId="77777777" w:rsidR="002A6B90" w:rsidRPr="005516B1" w:rsidRDefault="002A6B90" w:rsidP="002A6B90">
      <w:pPr>
        <w:pStyle w:val="CVMedium"/>
        <w:tabs>
          <w:tab w:val="left" w:pos="142"/>
        </w:tabs>
        <w:ind w:left="-142"/>
        <w:rPr>
          <w:lang w:val="fr-FR"/>
        </w:rPr>
      </w:pPr>
    </w:p>
    <w:p w14:paraId="2FA30FB9" w14:textId="77777777" w:rsidR="002A6B90" w:rsidRPr="005516B1" w:rsidRDefault="009A6A50" w:rsidP="002A6B90">
      <w:pPr>
        <w:pStyle w:val="CVNormal"/>
        <w:tabs>
          <w:tab w:val="left" w:pos="142"/>
        </w:tabs>
        <w:ind w:left="-142" w:right="-709"/>
        <w:rPr>
          <w:lang w:val="fr-FR"/>
        </w:rPr>
      </w:pPr>
      <w:r>
        <w:rPr>
          <w:lang w:val="fr-FR"/>
        </w:rPr>
        <w:t xml:space="preserve">Par ma signature, je confirme être d’accord avec les indications suivantes </w:t>
      </w:r>
      <w:r w:rsidR="002A6B90" w:rsidRPr="005516B1">
        <w:rPr>
          <w:lang w:val="fr-FR"/>
        </w:rPr>
        <w:t>:</w:t>
      </w:r>
    </w:p>
    <w:p w14:paraId="1D9F03F3" w14:textId="77777777" w:rsidR="002A6B90" w:rsidRPr="005516B1" w:rsidRDefault="002A6B90" w:rsidP="002A6B90">
      <w:pPr>
        <w:pStyle w:val="CVNormal"/>
        <w:tabs>
          <w:tab w:val="left" w:pos="142"/>
        </w:tabs>
        <w:ind w:left="-142" w:right="-709"/>
        <w:rPr>
          <w:lang w:val="fr-FR"/>
        </w:rPr>
      </w:pPr>
      <w:r w:rsidRPr="005516B1">
        <w:rPr>
          <w:lang w:val="fr-FR"/>
        </w:rPr>
        <w:t xml:space="preserve">a) </w:t>
      </w:r>
      <w:r w:rsidRPr="005516B1">
        <w:rPr>
          <w:lang w:val="fr-FR"/>
        </w:rPr>
        <w:tab/>
      </w:r>
      <w:r w:rsidR="00AC7156">
        <w:rPr>
          <w:lang w:val="fr-FR"/>
        </w:rPr>
        <w:t>Je</w:t>
      </w:r>
      <w:r w:rsidR="009A6A50">
        <w:rPr>
          <w:lang w:val="fr-FR"/>
        </w:rPr>
        <w:t xml:space="preserve"> confirme avoir pris connaissance et accepté le règlement d’examen et ses directives. </w:t>
      </w:r>
    </w:p>
    <w:p w14:paraId="78674FA6" w14:textId="77777777" w:rsidR="002A6B90" w:rsidRPr="005516B1" w:rsidRDefault="002A6B90" w:rsidP="002A6B90">
      <w:pPr>
        <w:pStyle w:val="CVNormal"/>
        <w:tabs>
          <w:tab w:val="left" w:pos="142"/>
        </w:tabs>
        <w:ind w:left="142" w:right="-709" w:hanging="284"/>
        <w:rPr>
          <w:lang w:val="fr-FR"/>
        </w:rPr>
      </w:pPr>
      <w:r w:rsidRPr="005516B1">
        <w:rPr>
          <w:lang w:val="fr-FR"/>
        </w:rPr>
        <w:t>b)</w:t>
      </w:r>
      <w:r w:rsidRPr="005516B1">
        <w:rPr>
          <w:lang w:val="fr-FR"/>
        </w:rPr>
        <w:tab/>
      </w:r>
      <w:r w:rsidR="00AC7156">
        <w:rPr>
          <w:lang w:val="fr-FR"/>
        </w:rPr>
        <w:t>J</w:t>
      </w:r>
      <w:r w:rsidR="009A6A50">
        <w:rPr>
          <w:lang w:val="fr-FR"/>
        </w:rPr>
        <w:t xml:space="preserve">’atteste que toutes les photocopies que j’ai transmises correspondent aux originaux et que toutes les informations données sont conformes à la vérité. </w:t>
      </w:r>
    </w:p>
    <w:p w14:paraId="2E67935C" w14:textId="77777777" w:rsidR="00AC7156" w:rsidRDefault="009A6A50" w:rsidP="00AC7156">
      <w:pPr>
        <w:pStyle w:val="CVNormal"/>
        <w:tabs>
          <w:tab w:val="left" w:pos="142"/>
        </w:tabs>
        <w:ind w:left="142" w:right="-709" w:hanging="284"/>
        <w:rPr>
          <w:lang w:val="fr-FR"/>
        </w:rPr>
      </w:pPr>
      <w:r>
        <w:rPr>
          <w:lang w:val="fr-FR"/>
        </w:rPr>
        <w:t>c)</w:t>
      </w:r>
      <w:r>
        <w:rPr>
          <w:lang w:val="fr-FR"/>
        </w:rPr>
        <w:tab/>
        <w:t xml:space="preserve">Moi-même ou l’institution spécifiée </w:t>
      </w:r>
      <w:proofErr w:type="spellStart"/>
      <w:r>
        <w:rPr>
          <w:lang w:val="fr-FR"/>
        </w:rPr>
        <w:t>règlera</w:t>
      </w:r>
      <w:proofErr w:type="spellEnd"/>
      <w:r>
        <w:rPr>
          <w:lang w:val="fr-FR"/>
        </w:rPr>
        <w:t xml:space="preserve"> la taxe </w:t>
      </w:r>
      <w:r w:rsidR="00AC7156">
        <w:rPr>
          <w:lang w:val="fr-FR"/>
        </w:rPr>
        <w:t xml:space="preserve">d’examen </w:t>
      </w:r>
      <w:r>
        <w:rPr>
          <w:lang w:val="fr-FR"/>
        </w:rPr>
        <w:t xml:space="preserve">dès réception </w:t>
      </w:r>
      <w:r w:rsidR="00F02540">
        <w:rPr>
          <w:lang w:val="fr-FR"/>
        </w:rPr>
        <w:t>via le bulletin de versement</w:t>
      </w:r>
      <w:r w:rsidR="00AC7156">
        <w:rPr>
          <w:lang w:val="fr-FR"/>
        </w:rPr>
        <w:t>. Le montant de la taxe d’examen peut être consulté sur la fiche d’information pour le candidat/candidate sur le site Internet :</w:t>
      </w:r>
      <w:r w:rsidR="0049180D">
        <w:rPr>
          <w:lang w:val="fr-FR"/>
        </w:rPr>
        <w:t xml:space="preserve"> </w:t>
      </w:r>
      <w:hyperlink r:id="rId9" w:history="1">
        <w:r w:rsidR="0049180D" w:rsidRPr="00681C75">
          <w:rPr>
            <w:rStyle w:val="Lienhypertexte"/>
            <w:lang w:val="fr-FR"/>
          </w:rPr>
          <w:t>https://alice.ch/app/uploads/2023/04/taxes-ffa-et-couts-validation-acquis.pdf</w:t>
        </w:r>
      </w:hyperlink>
    </w:p>
    <w:p w14:paraId="568CF43B" w14:textId="77777777" w:rsidR="00FF7E68" w:rsidRPr="005516B1" w:rsidRDefault="00FF7E68" w:rsidP="002A6B90">
      <w:pPr>
        <w:pStyle w:val="CVNormal"/>
        <w:tabs>
          <w:tab w:val="left" w:pos="142"/>
        </w:tabs>
        <w:ind w:left="142" w:right="-709" w:hanging="284"/>
        <w:rPr>
          <w:lang w:val="fr-FR"/>
        </w:rPr>
      </w:pPr>
      <w:r>
        <w:rPr>
          <w:lang w:val="fr-FR"/>
        </w:rPr>
        <w:t>d)</w:t>
      </w:r>
      <w:r>
        <w:rPr>
          <w:lang w:val="fr-FR"/>
        </w:rPr>
        <w:tab/>
        <w:t>Je confirme avoir pris connaissance des raisons pour lesquelles je peux déposer une demande écrite de récusation d’un(e) experte) de la vérification centralisée (cf. Directives-EPF art. 3.4).</w:t>
      </w:r>
    </w:p>
    <w:p w14:paraId="78826408" w14:textId="77777777" w:rsidR="002A6B90" w:rsidRPr="005516B1" w:rsidRDefault="00FF7E68" w:rsidP="00AC7156">
      <w:pPr>
        <w:pStyle w:val="CVNormal"/>
        <w:tabs>
          <w:tab w:val="left" w:pos="142"/>
        </w:tabs>
        <w:ind w:left="142" w:right="-709" w:hanging="284"/>
        <w:rPr>
          <w:i/>
          <w:lang w:val="fr-FR"/>
        </w:rPr>
      </w:pPr>
      <w:r>
        <w:rPr>
          <w:lang w:val="fr-FR"/>
        </w:rPr>
        <w:t>e</w:t>
      </w:r>
      <w:r w:rsidR="002A6B90" w:rsidRPr="005516B1">
        <w:rPr>
          <w:lang w:val="fr-FR"/>
        </w:rPr>
        <w:t>)</w:t>
      </w:r>
      <w:r w:rsidR="002A6B90" w:rsidRPr="005516B1">
        <w:rPr>
          <w:lang w:val="fr-FR"/>
        </w:rPr>
        <w:tab/>
      </w:r>
      <w:r w:rsidR="00AC7156">
        <w:rPr>
          <w:lang w:val="fr-FR"/>
        </w:rPr>
        <w:t>J</w:t>
      </w:r>
      <w:r w:rsidR="009A6A50">
        <w:rPr>
          <w:lang w:val="fr-FR"/>
        </w:rPr>
        <w:t xml:space="preserve">e confirme avoir pris connaissance des informations suivantes concernant la protection des données : </w:t>
      </w:r>
      <w:r w:rsidR="002A6B90" w:rsidRPr="005516B1">
        <w:rPr>
          <w:lang w:val="fr-FR"/>
        </w:rPr>
        <w:br/>
      </w:r>
      <w:r w:rsidR="0049180D" w:rsidRPr="0049180D">
        <w:rPr>
          <w:i/>
          <w:lang w:val="fr-FR"/>
        </w:rPr>
        <w:t>Les noms des candidats aux examens sont déposés auprès du Secrétariat d'</w:t>
      </w:r>
      <w:proofErr w:type="spellStart"/>
      <w:r w:rsidR="0049180D" w:rsidRPr="0049180D">
        <w:rPr>
          <w:i/>
          <w:lang w:val="fr-FR"/>
        </w:rPr>
        <w:t>Etat</w:t>
      </w:r>
      <w:proofErr w:type="spellEnd"/>
      <w:r w:rsidR="0049180D" w:rsidRPr="0049180D">
        <w:rPr>
          <w:i/>
          <w:lang w:val="fr-FR"/>
        </w:rPr>
        <w:t xml:space="preserve"> à la formation, à la recherche et à l'innovation (SEFRI), ce qui permet aux titulaires du brevet de commander directement un duplicata auprès du SEFRI en cas de perte d'un document et à tous les candidats aux examens de demander leurs subventions auprès du SEFRI une fois qu'ils ont passé l'examen professionnel.</w:t>
      </w:r>
      <w:r w:rsidR="002A6B90" w:rsidRPr="005516B1">
        <w:rPr>
          <w:i/>
          <w:lang w:val="fr-FR"/>
        </w:rPr>
        <w:br/>
      </w:r>
      <w:r w:rsidR="002A6B90" w:rsidRPr="005516B1">
        <w:rPr>
          <w:i/>
          <w:lang w:val="fr-FR"/>
        </w:rPr>
        <w:br/>
      </w:r>
      <w:r w:rsidR="00441563">
        <w:rPr>
          <w:i/>
          <w:lang w:val="fr-FR"/>
        </w:rPr>
        <w:t>Aucune autre donnée personnelle ni les adresses ne seront communiquées à des tiers. Les documents remis seront archivés durant 10 ans au maximum par le secrétariat général du système modulaire FFA et ensuite détruits.</w:t>
      </w:r>
    </w:p>
    <w:p w14:paraId="3D4476A0" w14:textId="77777777" w:rsidR="002A6B90" w:rsidRPr="005516B1" w:rsidRDefault="002A6B90" w:rsidP="002A6B90">
      <w:pPr>
        <w:pStyle w:val="CVNormal"/>
        <w:tabs>
          <w:tab w:val="left" w:pos="142"/>
        </w:tabs>
        <w:ind w:left="142" w:hanging="284"/>
        <w:rPr>
          <w:i/>
          <w:lang w:val="fr-FR"/>
        </w:rPr>
      </w:pPr>
    </w:p>
    <w:p w14:paraId="0687AB60" w14:textId="77777777" w:rsidR="002A6B90" w:rsidRPr="005516B1" w:rsidRDefault="002A6B90" w:rsidP="002A6B90">
      <w:pPr>
        <w:pStyle w:val="CVNormal"/>
        <w:tabs>
          <w:tab w:val="left" w:pos="142"/>
        </w:tabs>
        <w:ind w:left="-142"/>
        <w:rPr>
          <w:lang w:val="fr-FR"/>
        </w:rPr>
      </w:pPr>
    </w:p>
    <w:p w14:paraId="1DC62DC9" w14:textId="77777777" w:rsidR="002A6B90" w:rsidRPr="005516B1" w:rsidRDefault="00441563" w:rsidP="002A6B90">
      <w:pPr>
        <w:pStyle w:val="CVNormal"/>
        <w:tabs>
          <w:tab w:val="left" w:pos="142"/>
          <w:tab w:val="left" w:pos="5245"/>
        </w:tabs>
        <w:ind w:left="-142"/>
        <w:rPr>
          <w:lang w:val="fr-FR"/>
        </w:rPr>
      </w:pPr>
      <w:r>
        <w:rPr>
          <w:lang w:val="fr-FR"/>
        </w:rPr>
        <w:t>Lieu/date</w:t>
      </w:r>
      <w:r w:rsidR="002A6B90" w:rsidRPr="005516B1">
        <w:rPr>
          <w:lang w:val="fr-FR"/>
        </w:rPr>
        <w:t xml:space="preserve"> </w:t>
      </w:r>
      <w:r w:rsidR="002A6B90" w:rsidRPr="005516B1">
        <w:rPr>
          <w:lang w:val="fr-FR"/>
        </w:rPr>
        <w:tab/>
      </w:r>
      <w:r>
        <w:rPr>
          <w:lang w:val="fr-FR"/>
        </w:rPr>
        <w:t>Signature</w:t>
      </w:r>
    </w:p>
    <w:p w14:paraId="56D73C6E" w14:textId="77777777" w:rsidR="002A6B90" w:rsidRPr="005516B1" w:rsidRDefault="002A6B90" w:rsidP="002A6B90">
      <w:pPr>
        <w:pStyle w:val="CVNormal"/>
        <w:tabs>
          <w:tab w:val="left" w:pos="142"/>
          <w:tab w:val="left" w:pos="5245"/>
        </w:tabs>
        <w:ind w:left="-142"/>
        <w:rPr>
          <w:lang w:val="fr-FR"/>
        </w:rPr>
      </w:pPr>
    </w:p>
    <w:p w14:paraId="1A361B95" w14:textId="77777777" w:rsidR="002A6B90" w:rsidRPr="005516B1" w:rsidRDefault="002A6B90" w:rsidP="002A6B90">
      <w:pPr>
        <w:pStyle w:val="CVNormal"/>
        <w:tabs>
          <w:tab w:val="left" w:pos="142"/>
          <w:tab w:val="left" w:pos="5245"/>
        </w:tabs>
        <w:ind w:left="-142"/>
        <w:rPr>
          <w:lang w:val="fr-FR"/>
        </w:rPr>
      </w:pPr>
      <w:r w:rsidRPr="005516B1">
        <w:rPr>
          <w:b/>
          <w:i/>
          <w:color w:val="0000FF"/>
          <w:lang w:val="fr-FR"/>
        </w:rPr>
        <w:fldChar w:fldCharType="begin">
          <w:ffData>
            <w:name w:val="Text9"/>
            <w:enabled/>
            <w:calcOnExit w:val="0"/>
            <w:textInput/>
          </w:ffData>
        </w:fldChar>
      </w:r>
      <w:r w:rsidRPr="005516B1">
        <w:rPr>
          <w:b/>
          <w:i/>
          <w:color w:val="0000FF"/>
          <w:lang w:val="fr-FR"/>
        </w:rPr>
        <w:instrText xml:space="preserve"> </w:instrText>
      </w:r>
      <w:r w:rsidR="006C2EF8">
        <w:rPr>
          <w:b/>
          <w:i/>
          <w:color w:val="0000FF"/>
          <w:lang w:val="fr-FR"/>
        </w:rPr>
        <w:instrText>FORMTEXT</w:instrText>
      </w:r>
      <w:r w:rsidRPr="005516B1">
        <w:rPr>
          <w:b/>
          <w:i/>
          <w:color w:val="0000FF"/>
          <w:lang w:val="fr-FR"/>
        </w:rPr>
        <w:instrText xml:space="preserve"> </w:instrText>
      </w:r>
      <w:r w:rsidRPr="005516B1">
        <w:rPr>
          <w:b/>
          <w:i/>
          <w:color w:val="0000FF"/>
          <w:lang w:val="fr-FR"/>
        </w:rPr>
      </w:r>
      <w:r w:rsidRPr="005516B1">
        <w:rPr>
          <w:b/>
          <w:i/>
          <w:color w:val="0000FF"/>
          <w:lang w:val="fr-FR"/>
        </w:rPr>
        <w:fldChar w:fldCharType="separate"/>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color w:val="0000FF"/>
          <w:lang w:val="fr-FR"/>
        </w:rPr>
        <w:fldChar w:fldCharType="end"/>
      </w:r>
      <w:r w:rsidRPr="005516B1">
        <w:rPr>
          <w:lang w:val="fr-FR"/>
        </w:rPr>
        <w:t xml:space="preserve"> </w:t>
      </w:r>
      <w:r w:rsidRPr="005516B1">
        <w:rPr>
          <w:b/>
          <w:i/>
          <w:color w:val="0000FF"/>
          <w:lang w:val="fr-FR"/>
        </w:rPr>
        <w:fldChar w:fldCharType="begin">
          <w:ffData>
            <w:name w:val="Text9"/>
            <w:enabled/>
            <w:calcOnExit w:val="0"/>
            <w:textInput/>
          </w:ffData>
        </w:fldChar>
      </w:r>
      <w:r w:rsidRPr="005516B1">
        <w:rPr>
          <w:b/>
          <w:i/>
          <w:color w:val="0000FF"/>
          <w:lang w:val="fr-FR"/>
        </w:rPr>
        <w:instrText xml:space="preserve"> </w:instrText>
      </w:r>
      <w:r w:rsidR="006C2EF8">
        <w:rPr>
          <w:b/>
          <w:i/>
          <w:color w:val="0000FF"/>
          <w:lang w:val="fr-FR"/>
        </w:rPr>
        <w:instrText>FORMTEXT</w:instrText>
      </w:r>
      <w:r w:rsidRPr="005516B1">
        <w:rPr>
          <w:b/>
          <w:i/>
          <w:color w:val="0000FF"/>
          <w:lang w:val="fr-FR"/>
        </w:rPr>
        <w:instrText xml:space="preserve"> </w:instrText>
      </w:r>
      <w:r w:rsidRPr="005516B1">
        <w:rPr>
          <w:b/>
          <w:i/>
          <w:color w:val="0000FF"/>
          <w:lang w:val="fr-FR"/>
        </w:rPr>
      </w:r>
      <w:r w:rsidRPr="005516B1">
        <w:rPr>
          <w:b/>
          <w:i/>
          <w:color w:val="0000FF"/>
          <w:lang w:val="fr-FR"/>
        </w:rPr>
        <w:fldChar w:fldCharType="separate"/>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color w:val="0000FF"/>
          <w:lang w:val="fr-FR"/>
        </w:rPr>
        <w:fldChar w:fldCharType="end"/>
      </w:r>
      <w:r w:rsidRPr="005516B1">
        <w:rPr>
          <w:lang w:val="fr-FR"/>
        </w:rPr>
        <w:tab/>
      </w:r>
      <w:r w:rsidRPr="005516B1">
        <w:rPr>
          <w:b/>
          <w:i/>
          <w:color w:val="0000FF"/>
          <w:lang w:val="fr-FR"/>
        </w:rPr>
        <w:fldChar w:fldCharType="begin">
          <w:ffData>
            <w:name w:val="Text9"/>
            <w:enabled/>
            <w:calcOnExit w:val="0"/>
            <w:textInput/>
          </w:ffData>
        </w:fldChar>
      </w:r>
      <w:r w:rsidRPr="005516B1">
        <w:rPr>
          <w:b/>
          <w:i/>
          <w:color w:val="0000FF"/>
          <w:lang w:val="fr-FR"/>
        </w:rPr>
        <w:instrText xml:space="preserve"> </w:instrText>
      </w:r>
      <w:r w:rsidR="006C2EF8">
        <w:rPr>
          <w:b/>
          <w:i/>
          <w:color w:val="0000FF"/>
          <w:lang w:val="fr-FR"/>
        </w:rPr>
        <w:instrText>FORMTEXT</w:instrText>
      </w:r>
      <w:r w:rsidRPr="005516B1">
        <w:rPr>
          <w:b/>
          <w:i/>
          <w:color w:val="0000FF"/>
          <w:lang w:val="fr-FR"/>
        </w:rPr>
        <w:instrText xml:space="preserve"> </w:instrText>
      </w:r>
      <w:r w:rsidRPr="005516B1">
        <w:rPr>
          <w:b/>
          <w:i/>
          <w:color w:val="0000FF"/>
          <w:lang w:val="fr-FR"/>
        </w:rPr>
      </w:r>
      <w:r w:rsidRPr="005516B1">
        <w:rPr>
          <w:b/>
          <w:i/>
          <w:color w:val="0000FF"/>
          <w:lang w:val="fr-FR"/>
        </w:rPr>
        <w:fldChar w:fldCharType="separate"/>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noProof/>
          <w:color w:val="0000FF"/>
          <w:lang w:val="fr-FR"/>
        </w:rPr>
        <w:t> </w:t>
      </w:r>
      <w:r w:rsidRPr="005516B1">
        <w:rPr>
          <w:b/>
          <w:i/>
          <w:color w:val="0000FF"/>
          <w:lang w:val="fr-FR"/>
        </w:rPr>
        <w:fldChar w:fldCharType="end"/>
      </w:r>
    </w:p>
    <w:p w14:paraId="28CCF1E1" w14:textId="77777777" w:rsidR="002A6B90" w:rsidRPr="005516B1" w:rsidRDefault="002A6B90" w:rsidP="002A6B90">
      <w:pPr>
        <w:pStyle w:val="CVNormal"/>
        <w:tabs>
          <w:tab w:val="left" w:pos="142"/>
        </w:tabs>
        <w:ind w:left="-142"/>
        <w:rPr>
          <w:lang w:val="fr-FR"/>
        </w:rPr>
      </w:pPr>
    </w:p>
    <w:p w14:paraId="59681AE8" w14:textId="77777777" w:rsidR="002A6B90" w:rsidRPr="005516B1" w:rsidRDefault="00441563" w:rsidP="002A6B90">
      <w:pPr>
        <w:pStyle w:val="CVMajor"/>
        <w:tabs>
          <w:tab w:val="left" w:pos="142"/>
        </w:tabs>
        <w:ind w:left="-142" w:right="-709"/>
        <w:rPr>
          <w:lang w:val="fr-FR"/>
        </w:rPr>
      </w:pPr>
      <w:r>
        <w:rPr>
          <w:lang w:val="fr-FR"/>
        </w:rPr>
        <w:t xml:space="preserve">Veuillez n’envoyer ce formulaire de demande signé et les documents annexés (copies) que lorsque vous disposez de </w:t>
      </w:r>
      <w:r w:rsidRPr="00FB1D0C">
        <w:rPr>
          <w:color w:val="C00000"/>
          <w:lang w:val="fr-FR"/>
        </w:rPr>
        <w:t xml:space="preserve">TOUTES </w:t>
      </w:r>
      <w:r>
        <w:rPr>
          <w:lang w:val="fr-FR"/>
        </w:rPr>
        <w:t>les preuves nécessaires à l’adresse suivante </w:t>
      </w:r>
      <w:r w:rsidR="007843F1">
        <w:rPr>
          <w:lang w:val="fr-FR"/>
        </w:rPr>
        <w:t xml:space="preserve">en </w:t>
      </w:r>
      <w:r w:rsidR="007843F1" w:rsidRPr="00FB1D0C">
        <w:rPr>
          <w:color w:val="C00000"/>
          <w:u w:val="double"/>
          <w:lang w:val="fr-FR"/>
        </w:rPr>
        <w:t>courrier A ou A</w:t>
      </w:r>
      <w:proofErr w:type="gramStart"/>
      <w:r w:rsidR="007843F1" w:rsidRPr="00FB1D0C">
        <w:rPr>
          <w:color w:val="C00000"/>
          <w:u w:val="double"/>
          <w:lang w:val="fr-FR"/>
        </w:rPr>
        <w:t>+</w:t>
      </w:r>
      <w:r w:rsidRPr="00FB1D0C">
        <w:rPr>
          <w:color w:val="C00000"/>
          <w:u w:val="double"/>
          <w:lang w:val="fr-FR"/>
        </w:rPr>
        <w:t>:</w:t>
      </w:r>
      <w:proofErr w:type="gramEnd"/>
      <w:r w:rsidRPr="00FB1D0C">
        <w:rPr>
          <w:color w:val="C00000"/>
          <w:lang w:val="fr-FR"/>
        </w:rPr>
        <w:t xml:space="preserve"> </w:t>
      </w:r>
    </w:p>
    <w:p w14:paraId="09DD0BC7" w14:textId="77777777" w:rsidR="002A6B90" w:rsidRPr="005516B1" w:rsidRDefault="002A6B90" w:rsidP="002A6B90">
      <w:pPr>
        <w:pStyle w:val="CVNormal"/>
        <w:tabs>
          <w:tab w:val="left" w:pos="142"/>
          <w:tab w:val="left" w:pos="5245"/>
        </w:tabs>
        <w:ind w:left="-142"/>
        <w:rPr>
          <w:lang w:val="fr-FR"/>
        </w:rPr>
      </w:pPr>
    </w:p>
    <w:p w14:paraId="00198E70" w14:textId="77777777" w:rsidR="002A6B90" w:rsidRPr="005516B1" w:rsidRDefault="00441563" w:rsidP="002A6B90">
      <w:pPr>
        <w:pStyle w:val="CVNormal"/>
        <w:tabs>
          <w:tab w:val="left" w:pos="142"/>
          <w:tab w:val="left" w:pos="5245"/>
        </w:tabs>
        <w:ind w:left="-142"/>
        <w:rPr>
          <w:lang w:val="fr-FR"/>
        </w:rPr>
      </w:pPr>
      <w:r>
        <w:rPr>
          <w:lang w:val="fr-FR"/>
        </w:rPr>
        <w:t>Secrétariat romand FFA</w:t>
      </w:r>
    </w:p>
    <w:p w14:paraId="6F7A1A8D" w14:textId="77777777" w:rsidR="002A6B90" w:rsidRDefault="00441563" w:rsidP="002A6B90">
      <w:pPr>
        <w:pStyle w:val="CVNormal"/>
        <w:tabs>
          <w:tab w:val="left" w:pos="142"/>
          <w:tab w:val="left" w:pos="5245"/>
        </w:tabs>
        <w:ind w:left="-142"/>
        <w:rPr>
          <w:lang w:val="fr-FR"/>
        </w:rPr>
      </w:pPr>
      <w:r>
        <w:rPr>
          <w:lang w:val="fr-FR"/>
        </w:rPr>
        <w:t>FSEA</w:t>
      </w:r>
    </w:p>
    <w:p w14:paraId="3A599872" w14:textId="77777777" w:rsidR="002A6B90" w:rsidRPr="005516B1" w:rsidRDefault="00AC7156" w:rsidP="002A6B90">
      <w:pPr>
        <w:pStyle w:val="CVNormal"/>
        <w:tabs>
          <w:tab w:val="left" w:pos="142"/>
          <w:tab w:val="left" w:pos="5245"/>
        </w:tabs>
        <w:ind w:left="-142"/>
        <w:rPr>
          <w:lang w:val="fr-FR"/>
        </w:rPr>
      </w:pPr>
      <w:r>
        <w:rPr>
          <w:lang w:val="fr-FR"/>
        </w:rPr>
        <w:t>Rue de Genève 88B</w:t>
      </w:r>
    </w:p>
    <w:p w14:paraId="1A3A3365" w14:textId="77777777" w:rsidR="002A6B90" w:rsidRPr="005516B1" w:rsidRDefault="00AC7156" w:rsidP="002A6B90">
      <w:pPr>
        <w:pStyle w:val="CVNormal"/>
        <w:tabs>
          <w:tab w:val="left" w:pos="142"/>
          <w:tab w:val="left" w:pos="5245"/>
        </w:tabs>
        <w:ind w:left="-142"/>
        <w:rPr>
          <w:lang w:val="fr-FR"/>
        </w:rPr>
      </w:pPr>
      <w:r>
        <w:rPr>
          <w:lang w:val="fr-FR"/>
        </w:rPr>
        <w:t>1004 Lausanne</w:t>
      </w:r>
    </w:p>
    <w:p w14:paraId="45D26556" w14:textId="77777777" w:rsidR="002A6B90" w:rsidRPr="005516B1" w:rsidRDefault="002A6B90" w:rsidP="002A6B90">
      <w:pPr>
        <w:pStyle w:val="CVNormal"/>
        <w:tabs>
          <w:tab w:val="left" w:pos="142"/>
          <w:tab w:val="left" w:pos="5245"/>
        </w:tabs>
        <w:ind w:left="-142"/>
        <w:rPr>
          <w:lang w:val="fr-FR"/>
        </w:rPr>
      </w:pPr>
    </w:p>
    <w:p w14:paraId="33865E33" w14:textId="77777777" w:rsidR="002A6B90" w:rsidRPr="005516B1" w:rsidRDefault="002A6B90" w:rsidP="00D67A72">
      <w:pPr>
        <w:pStyle w:val="CVNormal"/>
        <w:tabs>
          <w:tab w:val="left" w:pos="142"/>
          <w:tab w:val="left" w:pos="5245"/>
        </w:tabs>
        <w:ind w:left="0"/>
        <w:rPr>
          <w:lang w:val="fr-FR"/>
        </w:rPr>
      </w:pPr>
    </w:p>
    <w:p w14:paraId="44D888B8" w14:textId="77777777" w:rsidR="002A6B90" w:rsidRPr="005516B1" w:rsidRDefault="002A6B90" w:rsidP="00AC7156">
      <w:pPr>
        <w:pStyle w:val="CVNormal"/>
        <w:tabs>
          <w:tab w:val="left" w:pos="142"/>
        </w:tabs>
        <w:ind w:left="0"/>
        <w:rPr>
          <w:lang w:val="fr-FR"/>
        </w:rPr>
      </w:pPr>
      <w:r w:rsidRPr="005516B1">
        <w:rPr>
          <w:lang w:val="fr-FR"/>
        </w:rPr>
        <w:fldChar w:fldCharType="begin">
          <w:ffData>
            <w:name w:val="Text12"/>
            <w:enabled/>
            <w:calcOnExit w:val="0"/>
            <w:textInput/>
          </w:ffData>
        </w:fldChar>
      </w:r>
      <w:bookmarkStart w:id="8" w:name="Text12"/>
      <w:r w:rsidRPr="005516B1">
        <w:rPr>
          <w:lang w:val="fr-FR"/>
        </w:rPr>
        <w:instrText xml:space="preserve"> </w:instrText>
      </w:r>
      <w:r w:rsidR="006C2EF8">
        <w:rPr>
          <w:lang w:val="fr-FR"/>
        </w:rPr>
        <w:instrText>FORMTEXT</w:instrText>
      </w:r>
      <w:r w:rsidRPr="005516B1">
        <w:rPr>
          <w:lang w:val="fr-FR"/>
        </w:rPr>
        <w:instrText xml:space="preserve"> </w:instrText>
      </w:r>
      <w:r w:rsidRPr="005516B1">
        <w:rPr>
          <w:lang w:val="fr-FR"/>
        </w:rPr>
      </w:r>
      <w:r w:rsidRPr="005516B1">
        <w:rPr>
          <w:lang w:val="fr-FR"/>
        </w:rPr>
        <w:fldChar w:fldCharType="separate"/>
      </w:r>
      <w:r w:rsidRPr="005516B1">
        <w:rPr>
          <w:noProof/>
          <w:lang w:val="fr-FR"/>
        </w:rPr>
        <w:t> </w:t>
      </w:r>
      <w:r w:rsidRPr="005516B1">
        <w:rPr>
          <w:noProof/>
          <w:lang w:val="fr-FR"/>
        </w:rPr>
        <w:t> </w:t>
      </w:r>
      <w:r w:rsidRPr="005516B1">
        <w:rPr>
          <w:noProof/>
          <w:lang w:val="fr-FR"/>
        </w:rPr>
        <w:t> </w:t>
      </w:r>
      <w:r w:rsidRPr="005516B1">
        <w:rPr>
          <w:noProof/>
          <w:lang w:val="fr-FR"/>
        </w:rPr>
        <w:t> </w:t>
      </w:r>
      <w:r w:rsidRPr="005516B1">
        <w:rPr>
          <w:noProof/>
          <w:lang w:val="fr-FR"/>
        </w:rPr>
        <w:t> </w:t>
      </w:r>
      <w:r w:rsidRPr="005516B1">
        <w:rPr>
          <w:lang w:val="fr-FR"/>
        </w:rPr>
        <w:fldChar w:fldCharType="end"/>
      </w:r>
      <w:bookmarkEnd w:id="8"/>
    </w:p>
    <w:p w14:paraId="4201CB8B" w14:textId="77777777" w:rsidR="002A6B90" w:rsidRPr="005516B1" w:rsidRDefault="002A6B90" w:rsidP="002A6B90">
      <w:pPr>
        <w:pStyle w:val="CVNormal"/>
        <w:tabs>
          <w:tab w:val="left" w:pos="142"/>
        </w:tabs>
        <w:ind w:left="-142"/>
        <w:rPr>
          <w:sz w:val="12"/>
          <w:lang w:val="fr-FR"/>
        </w:rPr>
      </w:pPr>
    </w:p>
    <w:p w14:paraId="59EA5F06" w14:textId="77777777" w:rsidR="002A6B90" w:rsidRPr="005516B1" w:rsidRDefault="002A6B90" w:rsidP="002A6B90">
      <w:pPr>
        <w:pStyle w:val="CVNormal"/>
        <w:tabs>
          <w:tab w:val="left" w:pos="142"/>
        </w:tabs>
        <w:ind w:left="-142"/>
        <w:rPr>
          <w:sz w:val="12"/>
          <w:lang w:val="fr-FR"/>
        </w:rPr>
      </w:pPr>
    </w:p>
    <w:p w14:paraId="0F4C469E" w14:textId="77777777" w:rsidR="002A6B90" w:rsidRPr="005516B1" w:rsidRDefault="00444C42" w:rsidP="002A6B90">
      <w:pPr>
        <w:pStyle w:val="CVNormal"/>
        <w:tabs>
          <w:tab w:val="left" w:pos="142"/>
        </w:tabs>
        <w:ind w:left="-142"/>
        <w:rPr>
          <w:b/>
          <w:sz w:val="22"/>
          <w:lang w:val="fr-FR"/>
        </w:rPr>
      </w:pPr>
      <w:r>
        <w:rPr>
          <w:b/>
          <w:sz w:val="22"/>
          <w:lang w:val="fr-FR"/>
        </w:rPr>
        <w:t>Suite de la procédure</w:t>
      </w:r>
    </w:p>
    <w:p w14:paraId="7C3DE247" w14:textId="77777777" w:rsidR="002A6B90" w:rsidRPr="00780786" w:rsidRDefault="002A6B90" w:rsidP="002A6B90">
      <w:pPr>
        <w:pStyle w:val="CVMedium"/>
        <w:tabs>
          <w:tab w:val="left" w:pos="142"/>
        </w:tabs>
        <w:ind w:left="-142"/>
        <w:rPr>
          <w:sz w:val="12"/>
          <w:szCs w:val="12"/>
          <w:lang w:val="fr-FR"/>
        </w:rPr>
      </w:pPr>
    </w:p>
    <w:p w14:paraId="6D1EB78D" w14:textId="77777777" w:rsidR="00AC7156" w:rsidRDefault="00AC7156" w:rsidP="006C2EF8">
      <w:pPr>
        <w:pStyle w:val="Aufzhlung1"/>
        <w:tabs>
          <w:tab w:val="left" w:pos="142"/>
        </w:tabs>
        <w:spacing w:after="60"/>
        <w:ind w:left="142" w:right="-567" w:hanging="284"/>
        <w:rPr>
          <w:rFonts w:ascii="Arial Narrow" w:hAnsi="Arial Narrow"/>
          <w:lang w:val="fr-FR"/>
        </w:rPr>
      </w:pPr>
      <w:r w:rsidRPr="00AC7156">
        <w:rPr>
          <w:rFonts w:ascii="Arial Narrow" w:hAnsi="Arial Narrow"/>
          <w:lang w:val="fr-FR"/>
        </w:rPr>
        <w:t xml:space="preserve">Un </w:t>
      </w:r>
      <w:r w:rsidR="00441563" w:rsidRPr="00AC7156">
        <w:rPr>
          <w:rFonts w:ascii="Arial Narrow" w:hAnsi="Arial Narrow"/>
          <w:lang w:val="fr-FR"/>
        </w:rPr>
        <w:t xml:space="preserve">accusé de réception de votre dossier </w:t>
      </w:r>
      <w:r w:rsidRPr="00AC7156">
        <w:rPr>
          <w:rFonts w:ascii="Arial Narrow" w:hAnsi="Arial Narrow"/>
          <w:lang w:val="fr-FR"/>
        </w:rPr>
        <w:t xml:space="preserve">d’admission vous sera confirmé par écrit. </w:t>
      </w:r>
    </w:p>
    <w:p w14:paraId="4E747C81" w14:textId="77777777" w:rsidR="002A6B90" w:rsidRPr="005D2004" w:rsidRDefault="00441563" w:rsidP="006C2EF8">
      <w:pPr>
        <w:pStyle w:val="Aufzhlung1"/>
        <w:tabs>
          <w:tab w:val="left" w:pos="142"/>
        </w:tabs>
        <w:spacing w:after="60"/>
        <w:ind w:left="142" w:right="-567" w:hanging="284"/>
        <w:rPr>
          <w:rFonts w:ascii="Arial Narrow" w:hAnsi="Arial Narrow"/>
          <w:lang w:val="fr-FR"/>
        </w:rPr>
      </w:pPr>
      <w:r w:rsidRPr="00AC7156">
        <w:rPr>
          <w:rFonts w:ascii="Arial Narrow" w:hAnsi="Arial Narrow"/>
          <w:lang w:val="fr-FR"/>
        </w:rPr>
        <w:t>Les séances d’examen des dossiers par la CAQ avec un représentant du Secrétariat d’</w:t>
      </w:r>
      <w:proofErr w:type="spellStart"/>
      <w:r w:rsidRPr="00AC7156">
        <w:rPr>
          <w:rFonts w:ascii="Arial Narrow" w:hAnsi="Arial Narrow"/>
          <w:lang w:val="fr-FR"/>
        </w:rPr>
        <w:t>Etat</w:t>
      </w:r>
      <w:proofErr w:type="spellEnd"/>
      <w:r w:rsidRPr="00AC7156">
        <w:rPr>
          <w:rFonts w:ascii="Arial Narrow" w:hAnsi="Arial Narrow"/>
          <w:lang w:val="fr-FR"/>
        </w:rPr>
        <w:t xml:space="preserve"> à la formation, à la recherche et à l’innovation (SEFRI) ont lieu </w:t>
      </w:r>
      <w:r w:rsidR="000E4897" w:rsidRPr="00AC7156">
        <w:rPr>
          <w:rFonts w:ascii="Arial Narrow" w:hAnsi="Arial Narrow"/>
          <w:lang w:val="fr-FR"/>
        </w:rPr>
        <w:t xml:space="preserve">au moins trois fois par année. Les dates de séances sont publiées sur notre site : </w:t>
      </w:r>
      <w:hyperlink r:id="rId10" w:history="1">
        <w:r w:rsidR="005D2004" w:rsidRPr="00681C75">
          <w:rPr>
            <w:rStyle w:val="Lienhypertexte"/>
            <w:rFonts w:ascii="Arial Narrow" w:hAnsi="Arial Narrow" w:cs="Arial"/>
            <w:lang w:val="fr-FR"/>
          </w:rPr>
          <w:t>https://alice.ch/fr/professionnalisation/brevet-federal-formatrice-formateur-dadultes-ffa/validation-centralisee-brevet-federal-2015/</w:t>
        </w:r>
      </w:hyperlink>
    </w:p>
    <w:p w14:paraId="65D94A6F" w14:textId="3C29F99A" w:rsidR="002A6B90" w:rsidRPr="005516B1" w:rsidRDefault="00FB1D0C" w:rsidP="00780786">
      <w:pPr>
        <w:pStyle w:val="Aufzhlung1"/>
        <w:tabs>
          <w:tab w:val="left" w:pos="142"/>
        </w:tabs>
        <w:spacing w:after="60"/>
        <w:ind w:left="142" w:right="-567" w:hanging="284"/>
        <w:rPr>
          <w:lang w:val="fr-FR"/>
        </w:rPr>
      </w:pPr>
      <w:r>
        <w:rPr>
          <w:rFonts w:ascii="Arial Narrow" w:hAnsi="Arial Narrow"/>
          <w:lang w:val="fr-FR"/>
        </w:rPr>
        <w:t>V</w:t>
      </w:r>
      <w:r w:rsidR="000E4897">
        <w:rPr>
          <w:rFonts w:ascii="Arial Narrow" w:hAnsi="Arial Narrow"/>
          <w:lang w:val="fr-FR"/>
        </w:rPr>
        <w:t>ous recevrez</w:t>
      </w:r>
      <w:r>
        <w:rPr>
          <w:rFonts w:ascii="Arial Narrow" w:hAnsi="Arial Narrow"/>
          <w:lang w:val="fr-FR"/>
        </w:rPr>
        <w:t xml:space="preserve"> la décision</w:t>
      </w:r>
      <w:r w:rsidR="000E4897">
        <w:rPr>
          <w:rFonts w:ascii="Arial Narrow" w:hAnsi="Arial Narrow"/>
          <w:lang w:val="fr-FR"/>
        </w:rPr>
        <w:t xml:space="preserve"> </w:t>
      </w:r>
      <w:r>
        <w:rPr>
          <w:rFonts w:ascii="Arial Narrow" w:hAnsi="Arial Narrow"/>
          <w:lang w:val="fr-FR"/>
        </w:rPr>
        <w:t>d’admission à la vérification centralisée</w:t>
      </w:r>
      <w:r w:rsidRPr="00FB1D0C">
        <w:rPr>
          <w:rFonts w:ascii="Arial Narrow" w:hAnsi="Arial Narrow"/>
          <w:color w:val="C00000"/>
          <w:u w:val="double"/>
          <w:lang w:val="fr-FR"/>
        </w:rPr>
        <w:t xml:space="preserve"> </w:t>
      </w:r>
      <w:r w:rsidR="000E4897" w:rsidRPr="00FB1D0C">
        <w:rPr>
          <w:rFonts w:ascii="Arial Narrow" w:hAnsi="Arial Narrow"/>
          <w:color w:val="C00000"/>
          <w:u w:val="double"/>
          <w:lang w:val="fr-FR"/>
        </w:rPr>
        <w:t xml:space="preserve">au plus tard </w:t>
      </w:r>
      <w:r w:rsidR="00722DCF" w:rsidRPr="00FB1D0C">
        <w:rPr>
          <w:rFonts w:ascii="Arial Narrow" w:hAnsi="Arial Narrow"/>
          <w:color w:val="C00000"/>
          <w:u w:val="double"/>
          <w:lang w:val="fr-FR"/>
        </w:rPr>
        <w:t>dans</w:t>
      </w:r>
      <w:r>
        <w:rPr>
          <w:rFonts w:ascii="Arial Narrow" w:hAnsi="Arial Narrow"/>
          <w:color w:val="C00000"/>
          <w:u w:val="double"/>
          <w:lang w:val="fr-FR"/>
        </w:rPr>
        <w:t xml:space="preserve"> les</w:t>
      </w:r>
      <w:r w:rsidR="00722DCF" w:rsidRPr="00FB1D0C">
        <w:rPr>
          <w:rFonts w:ascii="Arial Narrow" w:hAnsi="Arial Narrow"/>
          <w:color w:val="C00000"/>
          <w:u w:val="double"/>
          <w:lang w:val="fr-FR"/>
        </w:rPr>
        <w:t xml:space="preserve"> </w:t>
      </w:r>
      <w:r w:rsidR="000E4897" w:rsidRPr="00FB1D0C">
        <w:rPr>
          <w:rFonts w:ascii="Arial Narrow" w:hAnsi="Arial Narrow"/>
          <w:color w:val="C00000"/>
          <w:u w:val="double"/>
          <w:lang w:val="fr-FR"/>
        </w:rPr>
        <w:t>trois semaines après la séance de la CAQ</w:t>
      </w:r>
      <w:r w:rsidR="000E4897">
        <w:rPr>
          <w:rFonts w:ascii="Arial Narrow" w:hAnsi="Arial Narrow"/>
          <w:lang w:val="fr-FR"/>
        </w:rPr>
        <w:t>. Une décision négative est motivée par écrit.</w:t>
      </w:r>
    </w:p>
    <w:p w14:paraId="5C0981E7" w14:textId="77777777" w:rsidR="00D67A72" w:rsidRDefault="00780786" w:rsidP="00D67A72">
      <w:pPr>
        <w:pStyle w:val="Aufzhlung1"/>
        <w:tabs>
          <w:tab w:val="left" w:pos="142"/>
        </w:tabs>
        <w:spacing w:after="60"/>
        <w:ind w:left="142" w:right="-567" w:hanging="284"/>
        <w:rPr>
          <w:rFonts w:ascii="Arial Narrow" w:hAnsi="Arial Narrow"/>
          <w:lang w:val="fr-FR"/>
        </w:rPr>
      </w:pPr>
      <w:r w:rsidRPr="00780786">
        <w:rPr>
          <w:rFonts w:ascii="Arial Narrow" w:hAnsi="Arial Narrow"/>
          <w:lang w:val="fr-FR"/>
        </w:rPr>
        <w:t xml:space="preserve">Merci de prendre note que pour le dossier de qualification, chaque document d’évaluation des modules accordé par </w:t>
      </w:r>
      <w:proofErr w:type="spellStart"/>
      <w:r w:rsidRPr="00780786">
        <w:rPr>
          <w:rFonts w:ascii="Arial Narrow" w:hAnsi="Arial Narrow"/>
          <w:lang w:val="fr-FR"/>
        </w:rPr>
        <w:t>un-e</w:t>
      </w:r>
      <w:proofErr w:type="spellEnd"/>
      <w:r w:rsidRPr="00780786">
        <w:rPr>
          <w:rFonts w:ascii="Arial Narrow" w:hAnsi="Arial Narrow"/>
          <w:lang w:val="fr-FR"/>
        </w:rPr>
        <w:t xml:space="preserve"> </w:t>
      </w:r>
      <w:proofErr w:type="spellStart"/>
      <w:r w:rsidRPr="00780786">
        <w:rPr>
          <w:rFonts w:ascii="Arial Narrow" w:hAnsi="Arial Narrow"/>
          <w:lang w:val="fr-FR"/>
        </w:rPr>
        <w:t>formateur-trice</w:t>
      </w:r>
      <w:proofErr w:type="spellEnd"/>
      <w:r w:rsidRPr="00780786">
        <w:rPr>
          <w:rFonts w:ascii="Arial Narrow" w:hAnsi="Arial Narrow"/>
          <w:lang w:val="fr-FR"/>
        </w:rPr>
        <w:t xml:space="preserve"> </w:t>
      </w:r>
      <w:proofErr w:type="spellStart"/>
      <w:r w:rsidRPr="00780786">
        <w:rPr>
          <w:rFonts w:ascii="Arial Narrow" w:hAnsi="Arial Narrow"/>
          <w:lang w:val="fr-FR"/>
        </w:rPr>
        <w:t>agréé-e</w:t>
      </w:r>
      <w:proofErr w:type="spellEnd"/>
      <w:r w:rsidRPr="00780786">
        <w:rPr>
          <w:rFonts w:ascii="Arial Narrow" w:hAnsi="Arial Narrow"/>
          <w:lang w:val="fr-FR"/>
        </w:rPr>
        <w:t xml:space="preserve"> doit être signé (au moins électroniquement), afin de pouvoir être pris en compte lors de la vérification centralisée. L’intégralité du dossier est de la responsabilité du-de la </w:t>
      </w:r>
      <w:proofErr w:type="spellStart"/>
      <w:r w:rsidRPr="00780786">
        <w:rPr>
          <w:rFonts w:ascii="Arial Narrow" w:hAnsi="Arial Narrow"/>
          <w:lang w:val="fr-FR"/>
        </w:rPr>
        <w:t>candidat-e</w:t>
      </w:r>
      <w:proofErr w:type="spellEnd"/>
      <w:r w:rsidRPr="00780786">
        <w:rPr>
          <w:rFonts w:ascii="Arial Narrow" w:hAnsi="Arial Narrow"/>
          <w:lang w:val="fr-FR"/>
        </w:rPr>
        <w:t>. Un dossier incomplet conduit à une évaluation négative des documents d’évaluation des compétences transmi</w:t>
      </w:r>
      <w:r w:rsidR="006E3487">
        <w:rPr>
          <w:rFonts w:ascii="Arial Narrow" w:hAnsi="Arial Narrow"/>
          <w:lang w:val="fr-FR"/>
        </w:rPr>
        <w:t xml:space="preserve">s ainsi qu’à une répétition payante. Dès que nous avons réceptionné votre dossier de qualification au complet, vous recevrez de notre part en tant que confirmation, la facture pour la totalité de la procédure d’examen. </w:t>
      </w:r>
    </w:p>
    <w:p w14:paraId="73C9653D" w14:textId="77777777" w:rsidR="00D67A72" w:rsidRPr="00D67A72" w:rsidRDefault="00D67A72" w:rsidP="00D67A72">
      <w:pPr>
        <w:pStyle w:val="Aufzhlung1"/>
        <w:tabs>
          <w:tab w:val="left" w:pos="142"/>
        </w:tabs>
        <w:spacing w:after="60"/>
        <w:ind w:left="142" w:right="-567" w:hanging="284"/>
        <w:rPr>
          <w:rFonts w:ascii="Arial Narrow" w:hAnsi="Arial Narrow"/>
          <w:lang w:val="fr-FR"/>
        </w:rPr>
      </w:pPr>
      <w:r w:rsidRPr="00D67A72">
        <w:rPr>
          <w:rFonts w:ascii="Arial Narrow" w:hAnsi="Arial Narrow"/>
          <w:lang w:val="fr-FR"/>
        </w:rPr>
        <w:t xml:space="preserve"> Pour votre information, votre demande va être examinée dans le cadre de deux séance</w:t>
      </w:r>
      <w:r w:rsidR="006E3487">
        <w:rPr>
          <w:rFonts w:ascii="Arial Narrow" w:hAnsi="Arial Narrow"/>
          <w:lang w:val="fr-FR"/>
        </w:rPr>
        <w:t>s</w:t>
      </w:r>
      <w:r w:rsidRPr="00D67A72">
        <w:rPr>
          <w:rFonts w:ascii="Arial Narrow" w:hAnsi="Arial Narrow"/>
          <w:lang w:val="fr-FR"/>
        </w:rPr>
        <w:t xml:space="preserve"> de la commission qualité (1</w:t>
      </w:r>
      <w:r w:rsidRPr="00D67A72">
        <w:rPr>
          <w:rFonts w:ascii="Arial Narrow" w:hAnsi="Arial Narrow"/>
          <w:vertAlign w:val="superscript"/>
          <w:lang w:val="fr-FR"/>
        </w:rPr>
        <w:t>ère</w:t>
      </w:r>
      <w:r w:rsidRPr="00D67A72">
        <w:rPr>
          <w:rFonts w:ascii="Arial Narrow" w:hAnsi="Arial Narrow"/>
          <w:lang w:val="fr-FR"/>
        </w:rPr>
        <w:t xml:space="preserve"> séance décision concernant la demande d’admission, 2</w:t>
      </w:r>
      <w:r w:rsidRPr="00D67A72">
        <w:rPr>
          <w:rFonts w:ascii="Arial Narrow" w:hAnsi="Arial Narrow"/>
          <w:vertAlign w:val="superscript"/>
          <w:lang w:val="fr-FR"/>
        </w:rPr>
        <w:t>ème</w:t>
      </w:r>
      <w:r w:rsidRPr="00D67A72">
        <w:rPr>
          <w:rFonts w:ascii="Arial Narrow" w:hAnsi="Arial Narrow"/>
          <w:lang w:val="fr-FR"/>
        </w:rPr>
        <w:t xml:space="preserve"> séance, décision de l’obtention ou non de la qualification par l’examen des évaluations des compétences et des tra</w:t>
      </w:r>
      <w:r>
        <w:rPr>
          <w:rFonts w:ascii="Arial Narrow" w:hAnsi="Arial Narrow"/>
          <w:lang w:val="fr-FR"/>
        </w:rPr>
        <w:t xml:space="preserve">vaux </w:t>
      </w:r>
      <w:r w:rsidRPr="00D67A72">
        <w:rPr>
          <w:rFonts w:ascii="Arial Narrow" w:hAnsi="Arial Narrow"/>
          <w:lang w:val="fr-FR"/>
        </w:rPr>
        <w:t>dans le cadre d’une vérification centralisé</w:t>
      </w:r>
      <w:r>
        <w:rPr>
          <w:rFonts w:ascii="Arial Narrow" w:hAnsi="Arial Narrow"/>
          <w:lang w:val="fr-FR"/>
        </w:rPr>
        <w:t>e</w:t>
      </w:r>
      <w:r w:rsidRPr="00D67A72">
        <w:rPr>
          <w:rFonts w:ascii="Arial Narrow" w:hAnsi="Arial Narrow"/>
          <w:lang w:val="fr-FR"/>
        </w:rPr>
        <w:t>).</w:t>
      </w:r>
    </w:p>
    <w:p w14:paraId="103DCBB3" w14:textId="77777777" w:rsidR="002A6B90" w:rsidRPr="005516B1" w:rsidRDefault="002A6B90" w:rsidP="002A6B90">
      <w:pPr>
        <w:ind w:right="-567"/>
        <w:rPr>
          <w:rFonts w:ascii="Arial Narrow" w:hAnsi="Arial Narrow"/>
          <w:lang w:val="fr-FR"/>
        </w:rPr>
      </w:pPr>
    </w:p>
    <w:sectPr w:rsidR="002A6B90" w:rsidRPr="005516B1" w:rsidSect="002A6B90">
      <w:headerReference w:type="default" r:id="rId11"/>
      <w:footerReference w:type="default" r:id="rId12"/>
      <w:headerReference w:type="first" r:id="rId13"/>
      <w:footerReference w:type="first" r:id="rId14"/>
      <w:pgSz w:w="11906" w:h="16838"/>
      <w:pgMar w:top="993" w:right="1416" w:bottom="709" w:left="1134" w:header="56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71DA" w14:textId="77777777" w:rsidR="002B0B6C" w:rsidRDefault="002B0B6C">
      <w:r>
        <w:separator/>
      </w:r>
    </w:p>
  </w:endnote>
  <w:endnote w:type="continuationSeparator" w:id="0">
    <w:p w14:paraId="03CD30B2" w14:textId="77777777" w:rsidR="002B0B6C" w:rsidRDefault="002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1A8" w14:textId="77777777" w:rsidR="00F02540" w:rsidRPr="00147BCA" w:rsidRDefault="00F02540" w:rsidP="007125FC">
    <w:pPr>
      <w:pStyle w:val="Pieddepage"/>
      <w:tabs>
        <w:tab w:val="clear" w:pos="9072"/>
        <w:tab w:val="right" w:pos="9356"/>
      </w:tabs>
      <w:ind w:left="142"/>
      <w:rPr>
        <w:color w:val="808080"/>
        <w:sz w:val="13"/>
        <w:szCs w:val="18"/>
        <w:lang w:val="fr-FR"/>
      </w:rPr>
    </w:pPr>
    <w:r w:rsidRPr="000E4897">
      <w:rPr>
        <w:b/>
        <w:color w:val="808080"/>
        <w:sz w:val="15"/>
        <w:lang w:val="fr-FR"/>
      </w:rPr>
      <w:t>Formation des formateurs</w:t>
    </w:r>
    <w:r w:rsidRPr="000E4897">
      <w:rPr>
        <w:b/>
        <w:color w:val="808080"/>
        <w:sz w:val="15"/>
        <w:lang w:val="fr-FR"/>
      </w:rPr>
      <w:br/>
    </w:r>
    <w:r w:rsidRPr="000E4897">
      <w:rPr>
        <w:color w:val="808080"/>
        <w:sz w:val="15"/>
        <w:lang w:val="fr-FR"/>
      </w:rPr>
      <w:t xml:space="preserve">www.alice.ch/ada/fr </w:t>
    </w:r>
    <w:r w:rsidRPr="000E4897">
      <w:rPr>
        <w:color w:val="808080"/>
        <w:sz w:val="15"/>
        <w:lang w:val="fr-FR"/>
      </w:rPr>
      <w:sym w:font="Symbol" w:char="F0B7"/>
    </w:r>
    <w:r w:rsidRPr="000E4897">
      <w:rPr>
        <w:color w:val="808080"/>
        <w:sz w:val="15"/>
        <w:lang w:val="fr-FR"/>
      </w:rPr>
      <w:t xml:space="preserve"> commissionaq@alice.ch </w:t>
    </w:r>
    <w:r w:rsidRPr="000E4897">
      <w:rPr>
        <w:color w:val="808080"/>
        <w:sz w:val="15"/>
        <w:lang w:val="fr-FR"/>
      </w:rPr>
      <w:sym w:font="Symbol" w:char="F0B7"/>
    </w:r>
    <w:r w:rsidRPr="000E4897">
      <w:rPr>
        <w:color w:val="808080"/>
        <w:sz w:val="15"/>
        <w:lang w:val="fr-FR"/>
      </w:rPr>
      <w:t xml:space="preserve"> Secrétariat romand, FSEA, </w:t>
    </w:r>
    <w:r w:rsidR="00AC7156">
      <w:rPr>
        <w:color w:val="808080"/>
        <w:sz w:val="15"/>
        <w:lang w:val="fr-FR"/>
      </w:rPr>
      <w:t>Rue de Genève 88B</w:t>
    </w:r>
    <w:r w:rsidRPr="000E4897">
      <w:rPr>
        <w:color w:val="808080"/>
        <w:sz w:val="15"/>
        <w:lang w:val="fr-FR"/>
      </w:rPr>
      <w:t xml:space="preserve">– </w:t>
    </w:r>
    <w:r w:rsidR="00AC7156">
      <w:rPr>
        <w:color w:val="808080"/>
        <w:sz w:val="15"/>
        <w:lang w:val="fr-FR"/>
      </w:rPr>
      <w:t>1004 Lausanne</w:t>
    </w:r>
    <w:r w:rsidRPr="000E4897">
      <w:rPr>
        <w:sz w:val="12"/>
        <w:lang w:val="fr-FR"/>
      </w:rPr>
      <w:tab/>
    </w:r>
    <w:r w:rsidR="00F16DD4" w:rsidRPr="00147BCA">
      <w:rPr>
        <w:color w:val="808080"/>
        <w:sz w:val="13"/>
        <w:szCs w:val="18"/>
        <w:lang w:val="fr-FR"/>
      </w:rPr>
      <w:t>03/2020</w:t>
    </w:r>
    <w:r w:rsidR="00343A15" w:rsidRPr="00147BCA">
      <w:rPr>
        <w:color w:val="808080"/>
        <w:sz w:val="13"/>
        <w:szCs w:val="18"/>
        <w:lang w:val="fr-FR"/>
      </w:rPr>
      <w:t>/</w:t>
    </w:r>
    <w:r w:rsidR="0050771D" w:rsidRPr="00147BCA">
      <w:rPr>
        <w:color w:val="808080"/>
        <w:sz w:val="13"/>
        <w:szCs w:val="18"/>
        <w:lang w:val="fr-FR"/>
      </w:rPr>
      <w:t xml:space="preserve"> màj </w:t>
    </w:r>
    <w:r w:rsidR="00147BCA" w:rsidRPr="00147BCA">
      <w:rPr>
        <w:color w:val="808080"/>
        <w:sz w:val="13"/>
        <w:szCs w:val="18"/>
        <w:lang w:val="fr-FR"/>
      </w:rPr>
      <w:t>09.2023</w:t>
    </w:r>
  </w:p>
  <w:p w14:paraId="4619B7F5" w14:textId="77777777" w:rsidR="00147BCA" w:rsidRPr="00147BCA" w:rsidRDefault="00147BCA" w:rsidP="007125FC">
    <w:pPr>
      <w:pStyle w:val="Pieddepage"/>
      <w:tabs>
        <w:tab w:val="clear" w:pos="9072"/>
        <w:tab w:val="right" w:pos="9356"/>
      </w:tabs>
      <w:ind w:left="142" w:right="-142"/>
      <w:rPr>
        <w:color w:val="808080"/>
        <w:sz w:val="13"/>
        <w:szCs w:val="18"/>
        <w:lang w:val="fr-FR"/>
      </w:rPr>
    </w:pPr>
    <w:r w:rsidRPr="00FB1D0C">
      <w:rPr>
        <w:color w:val="808080"/>
        <w:sz w:val="13"/>
        <w:szCs w:val="18"/>
        <w:lang w:val="en-US"/>
      </w:rPr>
      <w:t>/Volumes/AdA-</w:t>
    </w:r>
    <w:proofErr w:type="spellStart"/>
    <w:r w:rsidRPr="00FB1D0C">
      <w:rPr>
        <w:color w:val="808080"/>
        <w:sz w:val="13"/>
        <w:szCs w:val="18"/>
        <w:lang w:val="en-US"/>
      </w:rPr>
      <w:t>Daten</w:t>
    </w:r>
    <w:proofErr w:type="spellEnd"/>
    <w:r w:rsidRPr="00FB1D0C">
      <w:rPr>
        <w:color w:val="808080"/>
        <w:sz w:val="13"/>
        <w:szCs w:val="18"/>
        <w:lang w:val="en-US"/>
      </w:rPr>
      <w:t xml:space="preserve">/1 AdA </w:t>
    </w:r>
    <w:proofErr w:type="spellStart"/>
    <w:r w:rsidRPr="00FB1D0C">
      <w:rPr>
        <w:color w:val="808080"/>
        <w:sz w:val="13"/>
        <w:szCs w:val="18"/>
        <w:lang w:val="en-US"/>
      </w:rPr>
      <w:t>operativ</w:t>
    </w:r>
    <w:proofErr w:type="spellEnd"/>
    <w:r w:rsidRPr="00FB1D0C">
      <w:rPr>
        <w:color w:val="808080"/>
        <w:sz w:val="13"/>
        <w:szCs w:val="18"/>
        <w:lang w:val="en-US"/>
      </w:rPr>
      <w:t xml:space="preserve">/2. </w:t>
    </w:r>
    <w:proofErr w:type="spellStart"/>
    <w:r w:rsidRPr="00147BCA">
      <w:rPr>
        <w:color w:val="808080"/>
        <w:sz w:val="13"/>
        <w:szCs w:val="18"/>
        <w:lang w:val="fr-FR"/>
      </w:rPr>
      <w:t>Stufe</w:t>
    </w:r>
    <w:proofErr w:type="spellEnd"/>
    <w:r w:rsidRPr="00147BCA">
      <w:rPr>
        <w:color w:val="808080"/>
        <w:sz w:val="13"/>
        <w:szCs w:val="18"/>
        <w:lang w:val="fr-FR"/>
      </w:rPr>
      <w:t xml:space="preserve"> II/1 </w:t>
    </w:r>
    <w:proofErr w:type="spellStart"/>
    <w:r w:rsidRPr="00147BCA">
      <w:rPr>
        <w:color w:val="808080"/>
        <w:sz w:val="13"/>
        <w:szCs w:val="18"/>
        <w:lang w:val="fr-FR"/>
      </w:rPr>
      <w:t>BerufsNummer</w:t>
    </w:r>
    <w:proofErr w:type="spellEnd"/>
    <w:r w:rsidRPr="00147BCA">
      <w:rPr>
        <w:color w:val="808080"/>
        <w:sz w:val="13"/>
        <w:szCs w:val="18"/>
        <w:lang w:val="fr-FR"/>
      </w:rPr>
      <w:t xml:space="preserve"> 93440 - PO 2013/2 </w:t>
    </w:r>
    <w:proofErr w:type="spellStart"/>
    <w:r w:rsidRPr="00147BCA">
      <w:rPr>
        <w:color w:val="808080"/>
        <w:sz w:val="13"/>
        <w:szCs w:val="18"/>
        <w:lang w:val="fr-FR"/>
      </w:rPr>
      <w:t>Dokumente</w:t>
    </w:r>
    <w:proofErr w:type="spellEnd"/>
    <w:r w:rsidRPr="00147BCA">
      <w:rPr>
        <w:color w:val="808080"/>
        <w:sz w:val="13"/>
        <w:szCs w:val="18"/>
        <w:lang w:val="fr-FR"/>
      </w:rPr>
      <w:t xml:space="preserve"> </w:t>
    </w:r>
    <w:proofErr w:type="spellStart"/>
    <w:r w:rsidRPr="00147BCA">
      <w:rPr>
        <w:color w:val="808080"/>
        <w:sz w:val="13"/>
        <w:szCs w:val="18"/>
        <w:lang w:val="fr-FR"/>
      </w:rPr>
      <w:t>Website</w:t>
    </w:r>
    <w:proofErr w:type="spellEnd"/>
    <w:r w:rsidRPr="00147BCA">
      <w:rPr>
        <w:color w:val="808080"/>
        <w:sz w:val="13"/>
        <w:szCs w:val="18"/>
        <w:lang w:val="fr-FR"/>
      </w:rPr>
      <w:t>/</w:t>
    </w:r>
    <w:proofErr w:type="spellStart"/>
    <w:r w:rsidRPr="00147BCA">
      <w:rPr>
        <w:color w:val="808080"/>
        <w:sz w:val="13"/>
        <w:szCs w:val="18"/>
        <w:lang w:val="fr-FR"/>
      </w:rPr>
      <w:t>Antrag</w:t>
    </w:r>
    <w:proofErr w:type="spellEnd"/>
    <w:r w:rsidRPr="00147BCA">
      <w:rPr>
        <w:color w:val="808080"/>
        <w:sz w:val="13"/>
        <w:szCs w:val="18"/>
        <w:lang w:val="fr-FR"/>
      </w:rPr>
      <w:t xml:space="preserve"> </w:t>
    </w:r>
    <w:proofErr w:type="spellStart"/>
    <w:r w:rsidRPr="00147BCA">
      <w:rPr>
        <w:color w:val="808080"/>
        <w:sz w:val="13"/>
        <w:szCs w:val="18"/>
        <w:lang w:val="fr-FR"/>
      </w:rPr>
      <w:t>Zulassung</w:t>
    </w:r>
    <w:proofErr w:type="spellEnd"/>
    <w:r w:rsidRPr="00147BCA">
      <w:rPr>
        <w:color w:val="808080"/>
        <w:sz w:val="13"/>
        <w:szCs w:val="18"/>
        <w:lang w:val="fr-FR"/>
      </w:rPr>
      <w:t>/F-CH/20230907_Formulaire_Inscription_BFFA.doc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3ADE" w14:textId="77777777" w:rsidR="00FB1D0C" w:rsidRPr="00147BCA" w:rsidRDefault="00FB1D0C" w:rsidP="00FB1D0C">
    <w:pPr>
      <w:pStyle w:val="Pieddepage"/>
      <w:tabs>
        <w:tab w:val="clear" w:pos="9072"/>
        <w:tab w:val="right" w:pos="9356"/>
      </w:tabs>
      <w:ind w:left="142"/>
      <w:rPr>
        <w:color w:val="808080"/>
        <w:sz w:val="13"/>
        <w:szCs w:val="18"/>
        <w:lang w:val="fr-FR"/>
      </w:rPr>
    </w:pPr>
    <w:r w:rsidRPr="000E4897">
      <w:rPr>
        <w:b/>
        <w:color w:val="808080"/>
        <w:sz w:val="15"/>
        <w:lang w:val="fr-FR"/>
      </w:rPr>
      <w:t>Formation des formateurs</w:t>
    </w:r>
    <w:r w:rsidRPr="000E4897">
      <w:rPr>
        <w:b/>
        <w:color w:val="808080"/>
        <w:sz w:val="15"/>
        <w:lang w:val="fr-FR"/>
      </w:rPr>
      <w:br/>
    </w:r>
    <w:r w:rsidRPr="000E4897">
      <w:rPr>
        <w:color w:val="808080"/>
        <w:sz w:val="15"/>
        <w:lang w:val="fr-FR"/>
      </w:rPr>
      <w:t xml:space="preserve">www.alice.ch/ada/fr </w:t>
    </w:r>
    <w:r w:rsidRPr="000E4897">
      <w:rPr>
        <w:color w:val="808080"/>
        <w:sz w:val="15"/>
        <w:lang w:val="fr-FR"/>
      </w:rPr>
      <w:sym w:font="Symbol" w:char="F0B7"/>
    </w:r>
    <w:r w:rsidRPr="000E4897">
      <w:rPr>
        <w:color w:val="808080"/>
        <w:sz w:val="15"/>
        <w:lang w:val="fr-FR"/>
      </w:rPr>
      <w:t xml:space="preserve"> commissionaq@alice.ch </w:t>
    </w:r>
    <w:r w:rsidRPr="000E4897">
      <w:rPr>
        <w:color w:val="808080"/>
        <w:sz w:val="15"/>
        <w:lang w:val="fr-FR"/>
      </w:rPr>
      <w:sym w:font="Symbol" w:char="F0B7"/>
    </w:r>
    <w:r w:rsidRPr="000E4897">
      <w:rPr>
        <w:color w:val="808080"/>
        <w:sz w:val="15"/>
        <w:lang w:val="fr-FR"/>
      </w:rPr>
      <w:t xml:space="preserve"> Secrétariat romand, FSEA, </w:t>
    </w:r>
    <w:r>
      <w:rPr>
        <w:color w:val="808080"/>
        <w:sz w:val="15"/>
        <w:lang w:val="fr-FR"/>
      </w:rPr>
      <w:t>Rue de Genève 88B</w:t>
    </w:r>
    <w:r w:rsidRPr="000E4897">
      <w:rPr>
        <w:color w:val="808080"/>
        <w:sz w:val="15"/>
        <w:lang w:val="fr-FR"/>
      </w:rPr>
      <w:t xml:space="preserve">– </w:t>
    </w:r>
    <w:r>
      <w:rPr>
        <w:color w:val="808080"/>
        <w:sz w:val="15"/>
        <w:lang w:val="fr-FR"/>
      </w:rPr>
      <w:t>1004 Lausanne</w:t>
    </w:r>
    <w:r w:rsidRPr="000E4897">
      <w:rPr>
        <w:sz w:val="12"/>
        <w:lang w:val="fr-FR"/>
      </w:rPr>
      <w:tab/>
    </w:r>
    <w:r w:rsidRPr="00147BCA">
      <w:rPr>
        <w:color w:val="808080"/>
        <w:sz w:val="13"/>
        <w:szCs w:val="18"/>
        <w:lang w:val="fr-FR"/>
      </w:rPr>
      <w:t>03/2020/ màj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4461" w14:textId="77777777" w:rsidR="002B0B6C" w:rsidRDefault="002B0B6C">
      <w:r>
        <w:separator/>
      </w:r>
    </w:p>
  </w:footnote>
  <w:footnote w:type="continuationSeparator" w:id="0">
    <w:p w14:paraId="2BB57FE9" w14:textId="77777777" w:rsidR="002B0B6C" w:rsidRDefault="002B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D104" w14:textId="77777777" w:rsidR="00F02540" w:rsidRDefault="00F02540" w:rsidP="002A6B90">
    <w:pPr>
      <w:pStyle w:val="En-tte"/>
      <w:shd w:val="clear" w:color="auto" w:fill="auto"/>
      <w:tabs>
        <w:tab w:val="clear" w:pos="4536"/>
        <w:tab w:val="clear" w:pos="5103"/>
        <w:tab w:val="clear" w:pos="9072"/>
        <w:tab w:val="left" w:pos="682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559" w14:textId="77777777" w:rsidR="00F02540" w:rsidRPr="00002824" w:rsidRDefault="008E6280" w:rsidP="002A6B90">
    <w:pPr>
      <w:ind w:left="-142"/>
      <w:rPr>
        <w:sz w:val="18"/>
      </w:rPr>
    </w:pPr>
    <w:r w:rsidRPr="005A2A91">
      <w:rPr>
        <w:noProof/>
        <w:lang w:val="de-DE"/>
      </w:rPr>
      <w:drawing>
        <wp:inline distT="0" distB="0" distL="0" distR="0" wp14:anchorId="59E5FAEF" wp14:editId="66D897C9">
          <wp:extent cx="2286000" cy="418465"/>
          <wp:effectExtent l="0" t="0" r="0" b="0"/>
          <wp:docPr id="1" name="Bild 2" descr="Beschreibung: Macintosh HD:Users:weibel:Desktop:z neue Logos AdA:00_Logos:ADA_LOGO_TRAEGERSCHA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weibel:Desktop:z neue Logos AdA:00_Logos:ADA_LOGO_TRAEGERSCHAF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8465"/>
                  </a:xfrm>
                  <a:prstGeom prst="rect">
                    <a:avLst/>
                  </a:prstGeom>
                  <a:noFill/>
                  <a:ln>
                    <a:noFill/>
                  </a:ln>
                </pic:spPr>
              </pic:pic>
            </a:graphicData>
          </a:graphic>
        </wp:inline>
      </w:drawing>
    </w:r>
  </w:p>
  <w:p w14:paraId="2E1B76B8" w14:textId="77777777" w:rsidR="00F02540" w:rsidRPr="00002824" w:rsidRDefault="00F02540" w:rsidP="002A6B90">
    <w:pPr>
      <w:ind w:left="-142"/>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0FF"/>
    <w:multiLevelType w:val="hybridMultilevel"/>
    <w:tmpl w:val="DDAA4D78"/>
    <w:lvl w:ilvl="0" w:tplc="787A6006">
      <w:start w:val="1"/>
      <w:numFmt w:val="bullet"/>
      <w:pStyle w:val="Elenco-"/>
      <w:lvlText w:val="–"/>
      <w:lvlJc w:val="left"/>
      <w:pPr>
        <w:tabs>
          <w:tab w:val="num" w:pos="1069"/>
        </w:tabs>
        <w:ind w:left="1066" w:hanging="357"/>
      </w:pPr>
      <w:rPr>
        <w:rFonts w:hAnsi="Times" w:hint="default"/>
        <w:sz w:val="24"/>
      </w:rPr>
    </w:lvl>
    <w:lvl w:ilvl="1" w:tplc="914C8C2E">
      <w:start w:val="1"/>
      <w:numFmt w:val="bullet"/>
      <w:lvlText w:val="o"/>
      <w:lvlJc w:val="left"/>
      <w:pPr>
        <w:tabs>
          <w:tab w:val="num" w:pos="1080"/>
        </w:tabs>
        <w:ind w:left="1080" w:hanging="360"/>
      </w:pPr>
      <w:rPr>
        <w:rFonts w:ascii="Courier New" w:hAnsi="Courier New" w:hint="default"/>
      </w:rPr>
    </w:lvl>
    <w:lvl w:ilvl="2" w:tplc="6A78EA36">
      <w:start w:val="1"/>
      <w:numFmt w:val="bullet"/>
      <w:lvlText w:val=""/>
      <w:lvlJc w:val="left"/>
      <w:pPr>
        <w:tabs>
          <w:tab w:val="num" w:pos="1800"/>
        </w:tabs>
        <w:ind w:left="1800" w:hanging="360"/>
      </w:pPr>
      <w:rPr>
        <w:rFonts w:ascii="Wingdings" w:hAnsi="Wingdings" w:hint="default"/>
      </w:rPr>
    </w:lvl>
    <w:lvl w:ilvl="3" w:tplc="CC845834" w:tentative="1">
      <w:start w:val="1"/>
      <w:numFmt w:val="bullet"/>
      <w:lvlText w:val=""/>
      <w:lvlJc w:val="left"/>
      <w:pPr>
        <w:tabs>
          <w:tab w:val="num" w:pos="2520"/>
        </w:tabs>
        <w:ind w:left="2520" w:hanging="360"/>
      </w:pPr>
      <w:rPr>
        <w:rFonts w:ascii="Symbol" w:hAnsi="Symbol" w:hint="default"/>
      </w:rPr>
    </w:lvl>
    <w:lvl w:ilvl="4" w:tplc="35B0F9EA" w:tentative="1">
      <w:start w:val="1"/>
      <w:numFmt w:val="bullet"/>
      <w:lvlText w:val="o"/>
      <w:lvlJc w:val="left"/>
      <w:pPr>
        <w:tabs>
          <w:tab w:val="num" w:pos="3240"/>
        </w:tabs>
        <w:ind w:left="3240" w:hanging="360"/>
      </w:pPr>
      <w:rPr>
        <w:rFonts w:ascii="Courier New" w:hAnsi="Courier New" w:hint="default"/>
      </w:rPr>
    </w:lvl>
    <w:lvl w:ilvl="5" w:tplc="3E30416E" w:tentative="1">
      <w:start w:val="1"/>
      <w:numFmt w:val="bullet"/>
      <w:lvlText w:val=""/>
      <w:lvlJc w:val="left"/>
      <w:pPr>
        <w:tabs>
          <w:tab w:val="num" w:pos="3960"/>
        </w:tabs>
        <w:ind w:left="3960" w:hanging="360"/>
      </w:pPr>
      <w:rPr>
        <w:rFonts w:ascii="Wingdings" w:hAnsi="Wingdings" w:hint="default"/>
      </w:rPr>
    </w:lvl>
    <w:lvl w:ilvl="6" w:tplc="8ACA12FA" w:tentative="1">
      <w:start w:val="1"/>
      <w:numFmt w:val="bullet"/>
      <w:lvlText w:val=""/>
      <w:lvlJc w:val="left"/>
      <w:pPr>
        <w:tabs>
          <w:tab w:val="num" w:pos="4680"/>
        </w:tabs>
        <w:ind w:left="4680" w:hanging="360"/>
      </w:pPr>
      <w:rPr>
        <w:rFonts w:ascii="Symbol" w:hAnsi="Symbol" w:hint="default"/>
      </w:rPr>
    </w:lvl>
    <w:lvl w:ilvl="7" w:tplc="5296A0B6" w:tentative="1">
      <w:start w:val="1"/>
      <w:numFmt w:val="bullet"/>
      <w:lvlText w:val="o"/>
      <w:lvlJc w:val="left"/>
      <w:pPr>
        <w:tabs>
          <w:tab w:val="num" w:pos="5400"/>
        </w:tabs>
        <w:ind w:left="5400" w:hanging="360"/>
      </w:pPr>
      <w:rPr>
        <w:rFonts w:ascii="Courier New" w:hAnsi="Courier New" w:hint="default"/>
      </w:rPr>
    </w:lvl>
    <w:lvl w:ilvl="8" w:tplc="0628908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83E54"/>
    <w:multiLevelType w:val="hybridMultilevel"/>
    <w:tmpl w:val="CDC4641E"/>
    <w:lvl w:ilvl="0" w:tplc="16DC7B0A">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368" w:hanging="360"/>
      </w:pPr>
      <w:rPr>
        <w:rFonts w:ascii="Courier New" w:hAnsi="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hint="default"/>
      </w:rPr>
    </w:lvl>
    <w:lvl w:ilvl="8" w:tplc="04070005" w:tentative="1">
      <w:start w:val="1"/>
      <w:numFmt w:val="bullet"/>
      <w:lvlText w:val=""/>
      <w:lvlJc w:val="left"/>
      <w:pPr>
        <w:ind w:left="6408" w:hanging="360"/>
      </w:pPr>
      <w:rPr>
        <w:rFonts w:ascii="Wingdings" w:hAnsi="Wingdings" w:hint="default"/>
      </w:rPr>
    </w:lvl>
  </w:abstractNum>
  <w:abstractNum w:abstractNumId="2" w15:restartNumberingAfterBreak="0">
    <w:nsid w:val="21A72F5C"/>
    <w:multiLevelType w:val="hybridMultilevel"/>
    <w:tmpl w:val="C052A4B6"/>
    <w:lvl w:ilvl="0" w:tplc="A8987144">
      <w:start w:val="26"/>
      <w:numFmt w:val="bullet"/>
      <w:pStyle w:val="Aufzhlung1"/>
      <w:lvlText w:val=""/>
      <w:lvlJc w:val="left"/>
      <w:pPr>
        <w:tabs>
          <w:tab w:val="num" w:pos="357"/>
        </w:tabs>
        <w:ind w:left="340" w:hanging="340"/>
      </w:pPr>
      <w:rPr>
        <w:rFonts w:ascii="Symbol" w:eastAsia="Times New Roman"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8C04B43"/>
    <w:multiLevelType w:val="multilevel"/>
    <w:tmpl w:val="2FBA6B46"/>
    <w:lvl w:ilvl="0">
      <w:start w:val="3"/>
      <w:numFmt w:val="decimal"/>
      <w:lvlText w:val="%1"/>
      <w:lvlJc w:val="left"/>
      <w:pPr>
        <w:tabs>
          <w:tab w:val="num" w:pos="860"/>
        </w:tabs>
        <w:ind w:left="860" w:hanging="860"/>
      </w:pPr>
      <w:rPr>
        <w:rFonts w:hint="default"/>
      </w:rPr>
    </w:lvl>
    <w:lvl w:ilvl="1">
      <w:start w:val="2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521774"/>
    <w:multiLevelType w:val="multilevel"/>
    <w:tmpl w:val="8092C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F9573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25169B"/>
    <w:multiLevelType w:val="hybridMultilevel"/>
    <w:tmpl w:val="07E2C06E"/>
    <w:lvl w:ilvl="0" w:tplc="40DC81CA">
      <w:start w:val="1"/>
      <w:numFmt w:val="decimal"/>
      <w:lvlText w:val="%1."/>
      <w:lvlJc w:val="left"/>
      <w:pPr>
        <w:ind w:left="360" w:hanging="360"/>
      </w:pPr>
      <w:rPr>
        <w:rFonts w:hint="default"/>
        <w:b w:val="0"/>
        <w:color w:val="auto"/>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6E5DFB"/>
    <w:multiLevelType w:val="hybridMultilevel"/>
    <w:tmpl w:val="5AC004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9B5F1D"/>
    <w:multiLevelType w:val="hybridMultilevel"/>
    <w:tmpl w:val="70CE091E"/>
    <w:lvl w:ilvl="0" w:tplc="40DC81CA">
      <w:start w:val="1"/>
      <w:numFmt w:val="decimal"/>
      <w:lvlText w:val="%1."/>
      <w:lvlJc w:val="left"/>
      <w:pPr>
        <w:ind w:left="360" w:hanging="360"/>
      </w:pPr>
      <w:rPr>
        <w:rFonts w:hint="default"/>
        <w:b w:val="0"/>
        <w:color w:val="auto"/>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98A4A20"/>
    <w:multiLevelType w:val="hybridMultilevel"/>
    <w:tmpl w:val="2370D850"/>
    <w:lvl w:ilvl="0" w:tplc="FFFFFFFF">
      <w:start w:val="2"/>
      <w:numFmt w:val="lowerLetter"/>
      <w:lvlText w:val="%1)"/>
      <w:lvlJc w:val="left"/>
      <w:pPr>
        <w:tabs>
          <w:tab w:val="num" w:pos="1271"/>
        </w:tabs>
        <w:ind w:left="1271" w:hanging="42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0" w15:restartNumberingAfterBreak="0">
    <w:nsid w:val="6A550E61"/>
    <w:multiLevelType w:val="multilevel"/>
    <w:tmpl w:val="5D006506"/>
    <w:lvl w:ilvl="0">
      <w:start w:val="1"/>
      <w:numFmt w:val="none"/>
      <w:lvlText w:val="e)"/>
      <w:lvlJc w:val="left"/>
      <w:pPr>
        <w:tabs>
          <w:tab w:val="num" w:pos="360"/>
        </w:tabs>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EBF69AF"/>
    <w:multiLevelType w:val="hybridMultilevel"/>
    <w:tmpl w:val="72280BBE"/>
    <w:lvl w:ilvl="0" w:tplc="40DC81CA">
      <w:start w:val="1"/>
      <w:numFmt w:val="decimal"/>
      <w:lvlText w:val="%1."/>
      <w:lvlJc w:val="left"/>
      <w:pPr>
        <w:ind w:left="360" w:hanging="360"/>
      </w:pPr>
      <w:rPr>
        <w:rFonts w:hint="default"/>
        <w:b w:val="0"/>
        <w:color w:val="auto"/>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5B4901"/>
    <w:multiLevelType w:val="multilevel"/>
    <w:tmpl w:val="41CC8E12"/>
    <w:lvl w:ilvl="0">
      <w:start w:val="2"/>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7554EA8"/>
    <w:multiLevelType w:val="hybridMultilevel"/>
    <w:tmpl w:val="B7D60506"/>
    <w:lvl w:ilvl="0" w:tplc="0407000F">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4" w15:restartNumberingAfterBreak="0">
    <w:nsid w:val="7A056570"/>
    <w:multiLevelType w:val="hybridMultilevel"/>
    <w:tmpl w:val="5D006506"/>
    <w:lvl w:ilvl="0" w:tplc="EB303956">
      <w:start w:val="1"/>
      <w:numFmt w:val="none"/>
      <w:pStyle w:val="Elenco1"/>
      <w:lvlText w:val="e)"/>
      <w:lvlJc w:val="left"/>
      <w:pPr>
        <w:tabs>
          <w:tab w:val="num" w:pos="360"/>
        </w:tabs>
        <w:ind w:left="360" w:hanging="360"/>
      </w:pPr>
      <w:rPr>
        <w:rFonts w:hint="default"/>
        <w:b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85652787">
    <w:abstractNumId w:val="3"/>
  </w:num>
  <w:num w:numId="2" w16cid:durableId="1676036511">
    <w:abstractNumId w:val="9"/>
  </w:num>
  <w:num w:numId="3" w16cid:durableId="213389036">
    <w:abstractNumId w:val="14"/>
  </w:num>
  <w:num w:numId="4" w16cid:durableId="451095767">
    <w:abstractNumId w:val="4"/>
  </w:num>
  <w:num w:numId="5" w16cid:durableId="1891070379">
    <w:abstractNumId w:val="10"/>
  </w:num>
  <w:num w:numId="6" w16cid:durableId="2077244086">
    <w:abstractNumId w:val="8"/>
  </w:num>
  <w:num w:numId="7" w16cid:durableId="329332363">
    <w:abstractNumId w:val="12"/>
  </w:num>
  <w:num w:numId="8" w16cid:durableId="672420145">
    <w:abstractNumId w:val="1"/>
  </w:num>
  <w:num w:numId="9" w16cid:durableId="293144867">
    <w:abstractNumId w:val="6"/>
  </w:num>
  <w:num w:numId="10" w16cid:durableId="769619490">
    <w:abstractNumId w:val="2"/>
  </w:num>
  <w:num w:numId="11" w16cid:durableId="1193498684">
    <w:abstractNumId w:val="7"/>
  </w:num>
  <w:num w:numId="12" w16cid:durableId="1251769446">
    <w:abstractNumId w:val="13"/>
  </w:num>
  <w:num w:numId="13" w16cid:durableId="418644418">
    <w:abstractNumId w:val="11"/>
  </w:num>
  <w:num w:numId="14" w16cid:durableId="435371549">
    <w:abstractNumId w:val="0"/>
  </w:num>
  <w:num w:numId="15" w16cid:durableId="792215627">
    <w:abstractNumId w:val="5"/>
  </w:num>
  <w:num w:numId="16" w16cid:durableId="814447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AC"/>
    <w:rsid w:val="00021442"/>
    <w:rsid w:val="000355C3"/>
    <w:rsid w:val="000526CD"/>
    <w:rsid w:val="000D7A22"/>
    <w:rsid w:val="000E4897"/>
    <w:rsid w:val="001125C1"/>
    <w:rsid w:val="001412B6"/>
    <w:rsid w:val="00147BCA"/>
    <w:rsid w:val="00162C83"/>
    <w:rsid w:val="00173EE6"/>
    <w:rsid w:val="00175C27"/>
    <w:rsid w:val="00190D9A"/>
    <w:rsid w:val="002913F5"/>
    <w:rsid w:val="002A6B90"/>
    <w:rsid w:val="002B0B6C"/>
    <w:rsid w:val="002F017C"/>
    <w:rsid w:val="00342541"/>
    <w:rsid w:val="00343A15"/>
    <w:rsid w:val="003927E5"/>
    <w:rsid w:val="003947ED"/>
    <w:rsid w:val="003B463F"/>
    <w:rsid w:val="003C7140"/>
    <w:rsid w:val="003F0955"/>
    <w:rsid w:val="00441563"/>
    <w:rsid w:val="00444C42"/>
    <w:rsid w:val="0049180D"/>
    <w:rsid w:val="004E52C1"/>
    <w:rsid w:val="00506320"/>
    <w:rsid w:val="0050771D"/>
    <w:rsid w:val="005516B1"/>
    <w:rsid w:val="005A2A91"/>
    <w:rsid w:val="005D2004"/>
    <w:rsid w:val="0063688B"/>
    <w:rsid w:val="00636A87"/>
    <w:rsid w:val="006C2EF8"/>
    <w:rsid w:val="006D7D87"/>
    <w:rsid w:val="006E3487"/>
    <w:rsid w:val="006E4364"/>
    <w:rsid w:val="006F3D1A"/>
    <w:rsid w:val="007125FC"/>
    <w:rsid w:val="0071372A"/>
    <w:rsid w:val="00720504"/>
    <w:rsid w:val="00722DCF"/>
    <w:rsid w:val="00774D55"/>
    <w:rsid w:val="00780786"/>
    <w:rsid w:val="007843F1"/>
    <w:rsid w:val="007B1F4B"/>
    <w:rsid w:val="008069E0"/>
    <w:rsid w:val="00816812"/>
    <w:rsid w:val="008232A1"/>
    <w:rsid w:val="00855CE2"/>
    <w:rsid w:val="00872B1C"/>
    <w:rsid w:val="008E6280"/>
    <w:rsid w:val="00967CCE"/>
    <w:rsid w:val="009A6A50"/>
    <w:rsid w:val="009B12AF"/>
    <w:rsid w:val="009C5599"/>
    <w:rsid w:val="009E26EB"/>
    <w:rsid w:val="00A03602"/>
    <w:rsid w:val="00A307D5"/>
    <w:rsid w:val="00A33AB8"/>
    <w:rsid w:val="00A45687"/>
    <w:rsid w:val="00A74CAC"/>
    <w:rsid w:val="00AC0EF3"/>
    <w:rsid w:val="00AC7156"/>
    <w:rsid w:val="00B37A92"/>
    <w:rsid w:val="00B43BE8"/>
    <w:rsid w:val="00B47FD5"/>
    <w:rsid w:val="00BB2C20"/>
    <w:rsid w:val="00BC024E"/>
    <w:rsid w:val="00BC2485"/>
    <w:rsid w:val="00BE1307"/>
    <w:rsid w:val="00C301A0"/>
    <w:rsid w:val="00D67A72"/>
    <w:rsid w:val="00D93BDB"/>
    <w:rsid w:val="00DC34BC"/>
    <w:rsid w:val="00E1206D"/>
    <w:rsid w:val="00E31533"/>
    <w:rsid w:val="00F02540"/>
    <w:rsid w:val="00F15387"/>
    <w:rsid w:val="00F16DD4"/>
    <w:rsid w:val="00F218BA"/>
    <w:rsid w:val="00F710E8"/>
    <w:rsid w:val="00F828AE"/>
    <w:rsid w:val="00FB1D0C"/>
    <w:rsid w:val="00FB25BF"/>
    <w:rsid w:val="00FE1875"/>
    <w:rsid w:val="00FF6D94"/>
    <w:rsid w:val="00FF7E6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3FACC6"/>
  <w14:defaultImageDpi w14:val="300"/>
  <w15:chartTrackingRefBased/>
  <w15:docId w15:val="{AAA106CD-DFB1-F240-99D6-7336E0D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2D0"/>
    <w:rPr>
      <w:rFonts w:ascii="Arial" w:hAnsi="Arial"/>
      <w:lang w:val="de-CH" w:eastAsia="de-DE"/>
    </w:rPr>
  </w:style>
  <w:style w:type="paragraph" w:styleId="Titre3">
    <w:name w:val="heading 3"/>
    <w:basedOn w:val="Normal"/>
    <w:next w:val="Normal"/>
    <w:qFormat/>
    <w:rsid w:val="00990D7E"/>
    <w:pPr>
      <w:keepNext/>
      <w:spacing w:before="240" w:after="60"/>
      <w:outlineLvl w:val="2"/>
    </w:pPr>
    <w:rPr>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90D7E"/>
    <w:pPr>
      <w:shd w:val="pct20" w:color="auto" w:fill="auto"/>
      <w:tabs>
        <w:tab w:val="center" w:pos="4536"/>
        <w:tab w:val="left" w:pos="5103"/>
        <w:tab w:val="right" w:pos="9072"/>
      </w:tabs>
      <w:ind w:left="284" w:hanging="284"/>
      <w:jc w:val="both"/>
    </w:pPr>
    <w:rPr>
      <w:sz w:val="22"/>
    </w:rPr>
  </w:style>
  <w:style w:type="paragraph" w:styleId="Pieddepage">
    <w:name w:val="footer"/>
    <w:basedOn w:val="Normal"/>
    <w:rsid w:val="00A74CAC"/>
    <w:pPr>
      <w:tabs>
        <w:tab w:val="center" w:pos="4536"/>
        <w:tab w:val="right" w:pos="9072"/>
      </w:tabs>
    </w:pPr>
  </w:style>
  <w:style w:type="character" w:styleId="Lienhypertexte">
    <w:name w:val="Hyperlink"/>
    <w:uiPriority w:val="99"/>
    <w:rsid w:val="00A74CAC"/>
    <w:rPr>
      <w:color w:val="0000FF"/>
      <w:u w:val="single"/>
    </w:rPr>
  </w:style>
  <w:style w:type="paragraph" w:styleId="Notedebasdepage">
    <w:name w:val="footnote text"/>
    <w:basedOn w:val="Normal"/>
    <w:semiHidden/>
    <w:rsid w:val="00C4112B"/>
  </w:style>
  <w:style w:type="paragraph" w:customStyle="1" w:styleId="Kapitel">
    <w:name w:val="Kapitel"/>
    <w:basedOn w:val="Titre3"/>
    <w:rsid w:val="00C4112B"/>
    <w:pPr>
      <w:shd w:val="pct15" w:color="auto" w:fill="FFFFFF"/>
      <w:spacing w:after="0"/>
      <w:ind w:right="1134"/>
      <w:outlineLvl w:val="9"/>
    </w:pPr>
    <w:rPr>
      <w:b w:val="0"/>
      <w:sz w:val="28"/>
      <w:szCs w:val="20"/>
    </w:rPr>
  </w:style>
  <w:style w:type="table" w:styleId="Grilledutableau">
    <w:name w:val="Table Grid"/>
    <w:basedOn w:val="TableauNormal"/>
    <w:rsid w:val="0064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xplorateurdedocuments">
    <w:name w:val="Document Map"/>
    <w:basedOn w:val="Normal"/>
    <w:link w:val="ExplorateurdedocumentsCar"/>
    <w:rsid w:val="009E5F4D"/>
    <w:rPr>
      <w:rFonts w:ascii="Lucida Grande" w:hAnsi="Lucida Grande"/>
      <w:szCs w:val="24"/>
    </w:rPr>
  </w:style>
  <w:style w:type="character" w:customStyle="1" w:styleId="ExplorateurdedocumentsCar">
    <w:name w:val="Explorateur de documents Car"/>
    <w:link w:val="Explorateurdedocuments"/>
    <w:rsid w:val="009E5F4D"/>
    <w:rPr>
      <w:rFonts w:ascii="Lucida Grande" w:hAnsi="Lucida Grande"/>
      <w:sz w:val="24"/>
      <w:szCs w:val="24"/>
      <w:lang w:val="de-CH"/>
    </w:rPr>
  </w:style>
  <w:style w:type="paragraph" w:styleId="Textedebulles">
    <w:name w:val="Balloon Text"/>
    <w:basedOn w:val="Normal"/>
    <w:link w:val="TextedebullesCar"/>
    <w:uiPriority w:val="99"/>
    <w:rsid w:val="001B772E"/>
    <w:rPr>
      <w:rFonts w:ascii="Lucida Grande" w:hAnsi="Lucida Grande"/>
      <w:sz w:val="18"/>
      <w:szCs w:val="18"/>
    </w:rPr>
  </w:style>
  <w:style w:type="character" w:customStyle="1" w:styleId="TextedebullesCar">
    <w:name w:val="Texte de bulles Car"/>
    <w:link w:val="Textedebulles"/>
    <w:uiPriority w:val="99"/>
    <w:rsid w:val="001B772E"/>
    <w:rPr>
      <w:rFonts w:ascii="Lucida Grande" w:hAnsi="Lucida Grande"/>
      <w:sz w:val="18"/>
      <w:szCs w:val="18"/>
      <w:lang w:val="de-CH"/>
    </w:rPr>
  </w:style>
  <w:style w:type="paragraph" w:customStyle="1" w:styleId="Elenco1">
    <w:name w:val="Elenco 1"/>
    <w:basedOn w:val="Normal"/>
    <w:rsid w:val="005501EA"/>
    <w:pPr>
      <w:numPr>
        <w:numId w:val="3"/>
      </w:numPr>
    </w:pPr>
  </w:style>
  <w:style w:type="character" w:customStyle="1" w:styleId="FootnoteCharacters">
    <w:name w:val="Footnote Characters"/>
    <w:rsid w:val="00C66B06"/>
  </w:style>
  <w:style w:type="character" w:styleId="Numrodepage">
    <w:name w:val="page number"/>
    <w:basedOn w:val="WW-DefaultParagraphFont"/>
    <w:rsid w:val="00C66B06"/>
  </w:style>
  <w:style w:type="character" w:customStyle="1" w:styleId="EndnoteCharacters">
    <w:name w:val="Endnote Characters"/>
    <w:rsid w:val="00C66B06"/>
  </w:style>
  <w:style w:type="character" w:customStyle="1" w:styleId="WW-DefaultParagraphFont">
    <w:name w:val="WW-Default Paragraph Font"/>
    <w:rsid w:val="00C66B06"/>
  </w:style>
  <w:style w:type="paragraph" w:styleId="Corpsdetexte">
    <w:name w:val="Body Text"/>
    <w:basedOn w:val="Normal"/>
    <w:link w:val="CorpsdetexteCar"/>
    <w:rsid w:val="00C66B06"/>
    <w:pPr>
      <w:suppressAutoHyphens/>
      <w:spacing w:after="120"/>
    </w:pPr>
    <w:rPr>
      <w:rFonts w:ascii="Arial Narrow" w:hAnsi="Arial Narrow"/>
      <w:lang w:val="de-DE"/>
    </w:rPr>
  </w:style>
  <w:style w:type="character" w:customStyle="1" w:styleId="CorpsdetexteCar">
    <w:name w:val="Corps de texte Car"/>
    <w:link w:val="Corpsdetexte"/>
    <w:rsid w:val="00C66B06"/>
    <w:rPr>
      <w:rFonts w:ascii="Arial Narrow" w:hAnsi="Arial Narrow"/>
    </w:rPr>
  </w:style>
  <w:style w:type="paragraph" w:customStyle="1" w:styleId="TableContents">
    <w:name w:val="Table Contents"/>
    <w:basedOn w:val="Corpsdetexte"/>
    <w:rsid w:val="00C66B06"/>
    <w:pPr>
      <w:suppressLineNumbers/>
    </w:pPr>
  </w:style>
  <w:style w:type="paragraph" w:customStyle="1" w:styleId="TableHeading">
    <w:name w:val="Table Heading"/>
    <w:basedOn w:val="TableContents"/>
    <w:rsid w:val="00C66B06"/>
    <w:pPr>
      <w:jc w:val="center"/>
    </w:pPr>
    <w:rPr>
      <w:b/>
      <w:bCs/>
      <w:i/>
      <w:iCs/>
    </w:rPr>
  </w:style>
  <w:style w:type="paragraph" w:customStyle="1" w:styleId="CVTitle">
    <w:name w:val="CV Title"/>
    <w:basedOn w:val="Normal"/>
    <w:rsid w:val="00C66B06"/>
    <w:pPr>
      <w:suppressAutoHyphens/>
      <w:ind w:left="113" w:right="113"/>
      <w:jc w:val="right"/>
    </w:pPr>
    <w:rPr>
      <w:rFonts w:ascii="Arial Narrow" w:hAnsi="Arial Narrow"/>
      <w:b/>
      <w:bCs/>
      <w:spacing w:val="10"/>
      <w:sz w:val="28"/>
      <w:lang w:val="fr-FR"/>
    </w:rPr>
  </w:style>
  <w:style w:type="paragraph" w:customStyle="1" w:styleId="CVHeading1">
    <w:name w:val="CV Heading 1"/>
    <w:basedOn w:val="Normal"/>
    <w:next w:val="Normal"/>
    <w:rsid w:val="00C66B06"/>
    <w:pPr>
      <w:suppressAutoHyphens/>
      <w:spacing w:before="74"/>
      <w:ind w:left="113" w:right="113"/>
      <w:jc w:val="right"/>
    </w:pPr>
    <w:rPr>
      <w:rFonts w:ascii="Arial Narrow" w:hAnsi="Arial Narrow"/>
      <w:b/>
      <w:lang w:val="de-DE"/>
    </w:rPr>
  </w:style>
  <w:style w:type="paragraph" w:customStyle="1" w:styleId="CVHeading2">
    <w:name w:val="CV Heading 2"/>
    <w:basedOn w:val="CVHeading1"/>
    <w:next w:val="Normal"/>
    <w:rsid w:val="00C66B06"/>
    <w:pPr>
      <w:spacing w:before="0"/>
    </w:pPr>
    <w:rPr>
      <w:b w:val="0"/>
      <w:sz w:val="22"/>
    </w:rPr>
  </w:style>
  <w:style w:type="paragraph" w:customStyle="1" w:styleId="CVHeading2-FirstLine">
    <w:name w:val="CV Heading 2 - First Line"/>
    <w:basedOn w:val="CVHeading2"/>
    <w:next w:val="CVHeading2"/>
    <w:rsid w:val="00C66B06"/>
    <w:pPr>
      <w:spacing w:before="74"/>
    </w:pPr>
  </w:style>
  <w:style w:type="paragraph" w:customStyle="1" w:styleId="CVHeading3">
    <w:name w:val="CV Heading 3"/>
    <w:basedOn w:val="Normal"/>
    <w:next w:val="Normal"/>
    <w:rsid w:val="00C66B06"/>
    <w:pPr>
      <w:suppressAutoHyphens/>
      <w:ind w:left="113" w:right="113"/>
      <w:jc w:val="right"/>
      <w:textAlignment w:val="center"/>
    </w:pPr>
    <w:rPr>
      <w:rFonts w:ascii="Arial Narrow" w:hAnsi="Arial Narrow"/>
      <w:lang w:val="de-DE"/>
    </w:rPr>
  </w:style>
  <w:style w:type="paragraph" w:customStyle="1" w:styleId="CVHeading3-FirstLine">
    <w:name w:val="CV Heading 3 - First Line"/>
    <w:basedOn w:val="CVHeading3"/>
    <w:next w:val="CVHeading3"/>
    <w:rsid w:val="00C66B06"/>
    <w:pPr>
      <w:spacing w:before="74"/>
    </w:pPr>
  </w:style>
  <w:style w:type="paragraph" w:customStyle="1" w:styleId="CVHeadingLanguage">
    <w:name w:val="CV Heading Language"/>
    <w:basedOn w:val="CVHeading2"/>
    <w:next w:val="LevelAssessment-Code"/>
    <w:rsid w:val="00C66B06"/>
    <w:rPr>
      <w:b/>
    </w:rPr>
  </w:style>
  <w:style w:type="paragraph" w:customStyle="1" w:styleId="LevelAssessment-Code">
    <w:name w:val="Level Assessment - Code"/>
    <w:basedOn w:val="Normal"/>
    <w:next w:val="LevelAssessment-Description"/>
    <w:rsid w:val="00C66B06"/>
    <w:pPr>
      <w:suppressAutoHyphens/>
      <w:ind w:left="28"/>
      <w:jc w:val="center"/>
    </w:pPr>
    <w:rPr>
      <w:rFonts w:ascii="Arial Narrow" w:hAnsi="Arial Narrow"/>
      <w:sz w:val="18"/>
      <w:lang w:val="de-DE"/>
    </w:rPr>
  </w:style>
  <w:style w:type="paragraph" w:customStyle="1" w:styleId="LevelAssessment-Description">
    <w:name w:val="Level Assessment - Description"/>
    <w:basedOn w:val="LevelAssessment-Code"/>
    <w:next w:val="LevelAssessment-Code"/>
    <w:rsid w:val="00C66B06"/>
    <w:pPr>
      <w:textAlignment w:val="bottom"/>
    </w:pPr>
  </w:style>
  <w:style w:type="paragraph" w:customStyle="1" w:styleId="SmallGap">
    <w:name w:val="Small Gap"/>
    <w:basedOn w:val="Normal"/>
    <w:next w:val="Normal"/>
    <w:rsid w:val="00C66B06"/>
    <w:pPr>
      <w:suppressAutoHyphens/>
    </w:pPr>
    <w:rPr>
      <w:rFonts w:ascii="Arial Narrow" w:hAnsi="Arial Narrow"/>
      <w:sz w:val="10"/>
      <w:lang w:val="de-DE"/>
    </w:rPr>
  </w:style>
  <w:style w:type="paragraph" w:customStyle="1" w:styleId="CVHeadingLevel">
    <w:name w:val="CV Heading Level"/>
    <w:basedOn w:val="CVHeading3"/>
    <w:next w:val="Normal"/>
    <w:rsid w:val="00C66B06"/>
    <w:rPr>
      <w:i/>
    </w:rPr>
  </w:style>
  <w:style w:type="paragraph" w:customStyle="1" w:styleId="LevelAssessment-Heading1">
    <w:name w:val="Level Assessment - Heading 1"/>
    <w:basedOn w:val="LevelAssessment-Code"/>
    <w:rsid w:val="00C66B06"/>
    <w:pPr>
      <w:ind w:left="57" w:right="57"/>
    </w:pPr>
    <w:rPr>
      <w:b/>
      <w:sz w:val="22"/>
    </w:rPr>
  </w:style>
  <w:style w:type="paragraph" w:customStyle="1" w:styleId="LevelAssessment-Heading2">
    <w:name w:val="Level Assessment - Heading 2"/>
    <w:basedOn w:val="Normal"/>
    <w:rsid w:val="00C66B06"/>
    <w:pPr>
      <w:suppressAutoHyphens/>
      <w:ind w:left="57" w:right="57"/>
      <w:jc w:val="center"/>
    </w:pPr>
    <w:rPr>
      <w:rFonts w:ascii="Arial Narrow" w:hAnsi="Arial Narrow"/>
      <w:sz w:val="18"/>
      <w:lang w:val="en-US"/>
    </w:rPr>
  </w:style>
  <w:style w:type="paragraph" w:customStyle="1" w:styleId="LevelAssessment-Note">
    <w:name w:val="Level Assessment - Note"/>
    <w:basedOn w:val="LevelAssessment-Code"/>
    <w:rsid w:val="00C66B06"/>
    <w:pPr>
      <w:ind w:left="113"/>
      <w:jc w:val="left"/>
    </w:pPr>
    <w:rPr>
      <w:i/>
    </w:rPr>
  </w:style>
  <w:style w:type="paragraph" w:customStyle="1" w:styleId="CVMajor">
    <w:name w:val="CV Major"/>
    <w:basedOn w:val="Normal"/>
    <w:rsid w:val="00C66B06"/>
    <w:pPr>
      <w:suppressAutoHyphens/>
      <w:ind w:left="113" w:right="113"/>
    </w:pPr>
    <w:rPr>
      <w:rFonts w:ascii="Arial Narrow" w:hAnsi="Arial Narrow"/>
      <w:b/>
      <w:lang w:val="de-DE"/>
    </w:rPr>
  </w:style>
  <w:style w:type="paragraph" w:customStyle="1" w:styleId="CVMajor-FirstLine">
    <w:name w:val="CV Major - First Line"/>
    <w:basedOn w:val="CVMajor"/>
    <w:next w:val="CVMajor"/>
    <w:rsid w:val="00C66B06"/>
    <w:pPr>
      <w:spacing w:before="74"/>
    </w:pPr>
  </w:style>
  <w:style w:type="paragraph" w:customStyle="1" w:styleId="CVMedium">
    <w:name w:val="CV Medium"/>
    <w:basedOn w:val="CVMajor"/>
    <w:rsid w:val="00C66B06"/>
    <w:rPr>
      <w:sz w:val="22"/>
    </w:rPr>
  </w:style>
  <w:style w:type="paragraph" w:customStyle="1" w:styleId="CVMedium-FirstLine">
    <w:name w:val="CV Medium - First Line"/>
    <w:basedOn w:val="CVMedium"/>
    <w:next w:val="CVMedium"/>
    <w:rsid w:val="00C66B06"/>
    <w:pPr>
      <w:spacing w:before="74"/>
    </w:pPr>
  </w:style>
  <w:style w:type="paragraph" w:customStyle="1" w:styleId="CVNormal">
    <w:name w:val="CV Normal"/>
    <w:basedOn w:val="CVMedium"/>
    <w:rsid w:val="00C66B06"/>
    <w:rPr>
      <w:b w:val="0"/>
      <w:sz w:val="20"/>
    </w:rPr>
  </w:style>
  <w:style w:type="paragraph" w:customStyle="1" w:styleId="CVSpacer">
    <w:name w:val="CV Spacer"/>
    <w:basedOn w:val="CVNormal"/>
    <w:rsid w:val="00C66B06"/>
    <w:rPr>
      <w:sz w:val="4"/>
    </w:rPr>
  </w:style>
  <w:style w:type="paragraph" w:customStyle="1" w:styleId="CVNormal-FirstLine">
    <w:name w:val="CV Normal - First Line"/>
    <w:basedOn w:val="CVNormal"/>
    <w:next w:val="CVNormal"/>
    <w:rsid w:val="00C66B06"/>
    <w:pPr>
      <w:spacing w:before="74"/>
    </w:pPr>
  </w:style>
  <w:style w:type="paragraph" w:customStyle="1" w:styleId="CVFooterLeft">
    <w:name w:val="CV Footer Left"/>
    <w:basedOn w:val="Normal"/>
    <w:rsid w:val="00C66B06"/>
    <w:pPr>
      <w:suppressAutoHyphens/>
      <w:ind w:firstLine="360"/>
      <w:jc w:val="right"/>
    </w:pPr>
    <w:rPr>
      <w:rFonts w:ascii="Arial Narrow" w:hAnsi="Arial Narrow"/>
      <w:bCs/>
      <w:sz w:val="16"/>
      <w:lang w:val="de-DE"/>
    </w:rPr>
  </w:style>
  <w:style w:type="paragraph" w:customStyle="1" w:styleId="CVFooterRight">
    <w:name w:val="CV Footer Right"/>
    <w:basedOn w:val="Normal"/>
    <w:rsid w:val="00C66B06"/>
    <w:pPr>
      <w:suppressAutoHyphens/>
    </w:pPr>
    <w:rPr>
      <w:rFonts w:ascii="Arial Narrow" w:hAnsi="Arial Narrow"/>
      <w:bCs/>
      <w:sz w:val="16"/>
      <w:lang w:val="de-DE"/>
    </w:rPr>
  </w:style>
  <w:style w:type="paragraph" w:customStyle="1" w:styleId="Aufzhlung1">
    <w:name w:val="Aufzählung1"/>
    <w:basedOn w:val="Normal"/>
    <w:rsid w:val="002822D0"/>
    <w:pPr>
      <w:numPr>
        <w:numId w:val="10"/>
      </w:numPr>
    </w:pPr>
    <w:rPr>
      <w:rFonts w:eastAsia="Times"/>
      <w:lang w:val="de-DE"/>
    </w:rPr>
  </w:style>
  <w:style w:type="character" w:styleId="Marquedecommentaire">
    <w:name w:val="annotation reference"/>
    <w:rsid w:val="00C66B06"/>
    <w:rPr>
      <w:sz w:val="18"/>
    </w:rPr>
  </w:style>
  <w:style w:type="paragraph" w:styleId="Commentaire">
    <w:name w:val="annotation text"/>
    <w:basedOn w:val="Normal"/>
    <w:link w:val="CommentaireCar"/>
    <w:rsid w:val="00C66B06"/>
    <w:pPr>
      <w:suppressAutoHyphens/>
    </w:pPr>
    <w:rPr>
      <w:rFonts w:ascii="Arial Narrow" w:hAnsi="Arial Narrow"/>
      <w:lang w:val="de-DE"/>
    </w:rPr>
  </w:style>
  <w:style w:type="character" w:customStyle="1" w:styleId="CommentaireCar">
    <w:name w:val="Commentaire Car"/>
    <w:link w:val="Commentaire"/>
    <w:rsid w:val="00C66B06"/>
    <w:rPr>
      <w:rFonts w:ascii="Arial Narrow" w:hAnsi="Arial Narrow"/>
      <w:sz w:val="24"/>
    </w:rPr>
  </w:style>
  <w:style w:type="character" w:customStyle="1" w:styleId="En-tteCar">
    <w:name w:val="En-tête Car"/>
    <w:link w:val="En-tte"/>
    <w:rsid w:val="00C66B06"/>
    <w:rPr>
      <w:rFonts w:ascii="Arial" w:hAnsi="Arial"/>
      <w:sz w:val="22"/>
      <w:shd w:val="pct20" w:color="auto" w:fill="auto"/>
      <w:lang w:val="de-CH"/>
    </w:rPr>
  </w:style>
  <w:style w:type="paragraph" w:customStyle="1" w:styleId="Elenco-">
    <w:name w:val="Elenco -"/>
    <w:basedOn w:val="Corpsdetexte"/>
    <w:rsid w:val="00391708"/>
    <w:pPr>
      <w:numPr>
        <w:numId w:val="14"/>
      </w:numPr>
      <w:suppressAutoHyphens w:val="0"/>
      <w:spacing w:before="60" w:after="0" w:line="280" w:lineRule="exact"/>
    </w:pPr>
    <w:rPr>
      <w:rFonts w:ascii="Arial" w:hAnsi="Arial"/>
      <w:sz w:val="22"/>
      <w:lang w:val="de-CH"/>
    </w:rPr>
  </w:style>
  <w:style w:type="paragraph" w:customStyle="1" w:styleId="Text">
    <w:name w:val="Text"/>
    <w:basedOn w:val="Normal"/>
    <w:rsid w:val="00391708"/>
    <w:pPr>
      <w:tabs>
        <w:tab w:val="left" w:pos="567"/>
        <w:tab w:val="right" w:pos="9072"/>
      </w:tabs>
      <w:spacing w:before="120" w:line="280" w:lineRule="exact"/>
      <w:ind w:left="709"/>
    </w:pPr>
    <w:rPr>
      <w:sz w:val="22"/>
    </w:rPr>
  </w:style>
  <w:style w:type="character" w:styleId="Lienhypertextesuivivisit">
    <w:name w:val="FollowedHyperlink"/>
    <w:rsid w:val="00741708"/>
    <w:rPr>
      <w:color w:val="800080"/>
      <w:u w:val="single"/>
    </w:rPr>
  </w:style>
  <w:style w:type="character" w:styleId="Mentionnonrsolue">
    <w:name w:val="Unresolved Mention"/>
    <w:uiPriority w:val="99"/>
    <w:semiHidden/>
    <w:unhideWhenUsed/>
    <w:rsid w:val="00AC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ice.ch/fr/professionnalisation/brevet-federal-formatrice-formateur-dadultes-ffa/docum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lice.ch/app/uploads/2023/04/fiche-information-attestation-experience-pratique.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ice.ch/fr/professionnalisation/brevet-federal-formatrice-formateur-dadultes-ffa/validation-centralisee-brevet-federal-2015/" TargetMode="External"/><Relationship Id="rId4" Type="http://schemas.openxmlformats.org/officeDocument/2006/relationships/webSettings" Target="webSettings.xml"/><Relationship Id="rId9" Type="http://schemas.openxmlformats.org/officeDocument/2006/relationships/hyperlink" Target="https://alice.ch/app/uploads/2023/04/taxes-ffa-et-couts-validation-acqui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1214</Words>
  <Characters>6764</Characters>
  <Application>Microsoft Office Word</Application>
  <DocSecurity>0</DocSecurity>
  <Lines>105</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Antragsformular Fachausweis</vt:lpstr>
      <vt:lpstr>Antragsformular Fachausweis</vt:lpstr>
    </vt:vector>
  </TitlesOfParts>
  <Manager>M. Wanner</Manager>
  <Company>SVEB/AdA</Company>
  <LinksUpToDate>false</LinksUpToDate>
  <CharactersWithSpaces>7955</CharactersWithSpaces>
  <SharedDoc>false</SharedDoc>
  <HyperlinkBase/>
  <HLinks>
    <vt:vector size="24" baseType="variant">
      <vt:variant>
        <vt:i4>262233</vt:i4>
      </vt:variant>
      <vt:variant>
        <vt:i4>105</vt:i4>
      </vt:variant>
      <vt:variant>
        <vt:i4>0</vt:i4>
      </vt:variant>
      <vt:variant>
        <vt:i4>5</vt:i4>
      </vt:variant>
      <vt:variant>
        <vt:lpwstr>https://alice.ch/fr/professionnalisation/brevet-federal-formatrice-formateur-dadultes-ffa/validation-centralisee-brevet-federal-2015/</vt:lpwstr>
      </vt:variant>
      <vt:variant>
        <vt:lpwstr/>
      </vt:variant>
      <vt:variant>
        <vt:i4>131160</vt:i4>
      </vt:variant>
      <vt:variant>
        <vt:i4>90</vt:i4>
      </vt:variant>
      <vt:variant>
        <vt:i4>0</vt:i4>
      </vt:variant>
      <vt:variant>
        <vt:i4>5</vt:i4>
      </vt:variant>
      <vt:variant>
        <vt:lpwstr>https://alice.ch/app/uploads/2023/04/taxes-ffa-et-couts-validation-acquis.pdf</vt:lpwstr>
      </vt:variant>
      <vt:variant>
        <vt:lpwstr/>
      </vt:variant>
      <vt:variant>
        <vt:i4>5046360</vt:i4>
      </vt:variant>
      <vt:variant>
        <vt:i4>56</vt:i4>
      </vt:variant>
      <vt:variant>
        <vt:i4>0</vt:i4>
      </vt:variant>
      <vt:variant>
        <vt:i4>5</vt:i4>
      </vt:variant>
      <vt:variant>
        <vt:lpwstr>https://alice.ch/fr/professionnalisation/brevet-federal-formatrice-formateur-dadultes-ffa/documents/</vt:lpwstr>
      </vt:variant>
      <vt:variant>
        <vt:lpwstr/>
      </vt:variant>
      <vt:variant>
        <vt:i4>6946923</vt:i4>
      </vt:variant>
      <vt:variant>
        <vt:i4>53</vt:i4>
      </vt:variant>
      <vt:variant>
        <vt:i4>0</vt:i4>
      </vt:variant>
      <vt:variant>
        <vt:i4>5</vt:i4>
      </vt:variant>
      <vt:variant>
        <vt:lpwstr>https://alice.ch/app/uploads/2023/04/fiche-information-attestation-experience-pratique.pdf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Fachausweis</dc:title>
  <dc:subject/>
  <dc:creator>AdA Mirella</dc:creator>
  <cp:keywords/>
  <dc:description>Hinweis wegen wegen separate Rechnungsadresse eingefügt</dc:description>
  <cp:lastModifiedBy>Marie Gandola</cp:lastModifiedBy>
  <cp:revision>3</cp:revision>
  <cp:lastPrinted>2014-12-02T09:02:00Z</cp:lastPrinted>
  <dcterms:created xsi:type="dcterms:W3CDTF">2023-09-07T08:33:00Z</dcterms:created>
  <dcterms:modified xsi:type="dcterms:W3CDTF">2023-09-07T08:45:00Z</dcterms:modified>
  <cp:category>M1A</cp:category>
</cp:coreProperties>
</file>